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93AE" w14:textId="66DC2D7E" w:rsidR="00CC04AD" w:rsidRDefault="00C373E1" w:rsidP="00974A50">
      <w:pPr>
        <w:spacing w:line="240" w:lineRule="auto"/>
        <w:rPr>
          <w:b/>
          <w:color w:val="D83B01"/>
          <w:sz w:val="36"/>
        </w:rPr>
      </w:pPr>
      <w:r>
        <w:rPr>
          <w:noProof/>
        </w:rPr>
        <w:drawing>
          <wp:inline distT="0" distB="0" distL="0" distR="0" wp14:anchorId="3C0B4248" wp14:editId="10C4E639">
            <wp:extent cx="5943600" cy="430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A4EA" w14:textId="3BF2A0BD" w:rsidR="00D71C9E" w:rsidRPr="00DE3DA7" w:rsidRDefault="001827B6" w:rsidP="00B2521E">
      <w:pPr>
        <w:pBdr>
          <w:bottom w:val="single" w:sz="4" w:space="1" w:color="auto"/>
        </w:pBdr>
        <w:spacing w:line="240" w:lineRule="auto"/>
        <w:jc w:val="center"/>
        <w:rPr>
          <w:rFonts w:ascii="Oswald" w:hAnsi="Oswald"/>
          <w:b/>
          <w:color w:val="1F3864" w:themeColor="accent5" w:themeShade="80"/>
          <w:sz w:val="36"/>
        </w:rPr>
      </w:pPr>
      <w:r w:rsidRPr="00DE3DA7">
        <w:rPr>
          <w:rFonts w:ascii="Oswald" w:hAnsi="Oswald"/>
          <w:b/>
          <w:color w:val="1F3864" w:themeColor="accent5" w:themeShade="80"/>
          <w:sz w:val="36"/>
        </w:rPr>
        <w:t xml:space="preserve">CAPITAL </w:t>
      </w:r>
      <w:r w:rsidR="00C010FA" w:rsidRPr="00DE3DA7">
        <w:rPr>
          <w:rFonts w:ascii="Oswald" w:hAnsi="Oswald"/>
          <w:b/>
          <w:color w:val="1F3864" w:themeColor="accent5" w:themeShade="80"/>
          <w:sz w:val="36"/>
        </w:rPr>
        <w:t xml:space="preserve">BOARD OF TRUSTEES </w:t>
      </w:r>
      <w:r w:rsidR="00421ACD" w:rsidRPr="00DE3DA7">
        <w:rPr>
          <w:rFonts w:ascii="Oswald" w:hAnsi="Oswald"/>
          <w:b/>
          <w:color w:val="1F3864" w:themeColor="accent5" w:themeShade="80"/>
          <w:sz w:val="36"/>
        </w:rPr>
        <w:t>ITEMS CHECKLIST</w:t>
      </w:r>
    </w:p>
    <w:p w14:paraId="7FFA1215" w14:textId="19B0C364" w:rsidR="001827B6" w:rsidRPr="00757B97" w:rsidRDefault="00421ACD" w:rsidP="00311990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University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4210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CE" w:rsidRPr="00757B97">
            <w:rPr>
              <w:rFonts w:ascii="Segoe UI Symbol" w:eastAsia="MS Gothic" w:hAnsi="Segoe UI Symbol" w:cs="Segoe UI Symbol"/>
              <w:color w:val="1F3864" w:themeColor="accent5" w:themeShade="80"/>
              <w:sz w:val="20"/>
              <w:szCs w:val="20"/>
            </w:rPr>
            <w:t>☐</w:t>
          </w:r>
        </w:sdtContent>
      </w:sdt>
      <w:r w:rsidRPr="00757B97">
        <w:rPr>
          <w:rFonts w:ascii="Lato" w:hAnsi="Lato"/>
          <w:color w:val="1F3864" w:themeColor="accent5" w:themeShade="80"/>
          <w:sz w:val="20"/>
          <w:szCs w:val="20"/>
        </w:rPr>
        <w:t>UIC</w:t>
      </w:r>
      <w:r w:rsidR="00576F6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134436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CE" w:rsidRPr="00757B97">
            <w:rPr>
              <w:rFonts w:ascii="Segoe UI Symbol" w:eastAsia="MS Gothic" w:hAnsi="Segoe UI Symbol" w:cs="Segoe UI Symbol"/>
              <w:color w:val="1F3864" w:themeColor="accent5" w:themeShade="80"/>
              <w:sz w:val="20"/>
              <w:szCs w:val="20"/>
            </w:rPr>
            <w:t>☐</w:t>
          </w:r>
        </w:sdtContent>
      </w:sdt>
      <w:r w:rsidR="00574DCE" w:rsidRPr="00757B97">
        <w:rPr>
          <w:rFonts w:ascii="Lato" w:hAnsi="Lato"/>
          <w:color w:val="1F3864" w:themeColor="accent5" w:themeShade="80"/>
          <w:sz w:val="20"/>
          <w:szCs w:val="20"/>
        </w:rPr>
        <w:t>UIS</w:t>
      </w:r>
      <w:r w:rsidR="00576F6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12604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CE" w:rsidRPr="00757B97">
            <w:rPr>
              <w:rFonts w:ascii="Segoe UI Symbol" w:eastAsia="MS Gothic" w:hAnsi="Segoe UI Symbol" w:cs="Segoe UI Symbol"/>
              <w:color w:val="1F3864" w:themeColor="accent5" w:themeShade="80"/>
              <w:sz w:val="20"/>
              <w:szCs w:val="20"/>
            </w:rPr>
            <w:t>☐</w:t>
          </w:r>
        </w:sdtContent>
      </w:sdt>
      <w:r w:rsidR="00574DCE" w:rsidRPr="00757B97">
        <w:rPr>
          <w:rFonts w:ascii="Lato" w:hAnsi="Lato"/>
          <w:color w:val="1F3864" w:themeColor="accent5" w:themeShade="80"/>
          <w:sz w:val="20"/>
          <w:szCs w:val="20"/>
        </w:rPr>
        <w:t>UIUC</w:t>
      </w:r>
    </w:p>
    <w:p w14:paraId="6E6123D1" w14:textId="04A318C6" w:rsidR="00B85BB2" w:rsidRPr="00757B97" w:rsidRDefault="00B85BB2" w:rsidP="00311990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Project #: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1383139609"/>
          <w:placeholder>
            <w:docPart w:val="2E0F7F974A6B49438100B4F4F99A4AEB"/>
          </w:placeholder>
          <w:showingPlcHdr/>
          <w:text/>
        </w:sdtPr>
        <w:sdtEndPr/>
        <w:sdtContent>
          <w:r w:rsidR="00737D2B" w:rsidRPr="00757B97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Click or tap here to enter text.</w:t>
          </w:r>
        </w:sdtContent>
      </w:sdt>
    </w:p>
    <w:p w14:paraId="2EFA7206" w14:textId="198E63C2" w:rsidR="00B85BB2" w:rsidRPr="00757B97" w:rsidRDefault="00B85BB2" w:rsidP="00311990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Project Title: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-260996691"/>
          <w:placeholder>
            <w:docPart w:val="367D0EEDD21C4FF6A87CB8566232C601"/>
          </w:placeholder>
          <w:showingPlcHdr/>
          <w:text/>
        </w:sdtPr>
        <w:sdtEndPr/>
        <w:sdtContent>
          <w:r w:rsidR="00737D2B" w:rsidRPr="00757B97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Click or tap here to enter text.</w:t>
          </w:r>
        </w:sdtContent>
      </w:sdt>
    </w:p>
    <w:p w14:paraId="33DD6A5F" w14:textId="77777777" w:rsidR="00C63181" w:rsidRPr="00757B97" w:rsidRDefault="00B85BB2" w:rsidP="00A257DF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>Item Type</w:t>
      </w:r>
      <w:r w:rsidR="00A257DF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#1</w:t>
      </w: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: </w:t>
      </w:r>
      <w:r w:rsidR="00C6318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alias w:val="Select"/>
          <w:tag w:val="Select"/>
          <w:id w:val="1521656479"/>
          <w:placeholder>
            <w:docPart w:val="DefaultPlaceholder_-1854013438"/>
          </w:placeholder>
          <w:showingPlcHdr/>
          <w:dropDownList>
            <w:listItem w:value="Choose an item."/>
            <w:listItem w:displayText="Project Approval" w:value="Project Approval"/>
            <w:listItem w:displayText="Budget Approval" w:value="Budget Approval"/>
            <w:listItem w:displayText="PSC Contract" w:value="PSC Contract"/>
            <w:listItem w:displayText="PSC Contract Amendment" w:value="PSC Contract Amendment"/>
            <w:listItem w:displayText="Design Approval" w:value="Design Approval"/>
            <w:listItem w:displayText="CM Contract" w:value="CM Contract"/>
            <w:listItem w:displayText="Construction Contract" w:value="Construction Contract"/>
            <w:listItem w:displayText="Budget Increase" w:value="Budget Increase"/>
            <w:listItem w:displayText="Name/Rename" w:value="Name/Rename"/>
            <w:listItem w:displayText="Employ Architect/Engineer (CDB Only)" w:value="Employ Architect/Engineer (CDB Only)"/>
          </w:dropDownList>
        </w:sdtPr>
        <w:sdtEndPr/>
        <w:sdtContent>
          <w:r w:rsidR="00801DFE" w:rsidRPr="007405C6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Choose an item.</w:t>
          </w:r>
        </w:sdtContent>
      </w:sdt>
      <w:r w:rsidR="00C6318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   </w:t>
      </w:r>
      <w:r w:rsidR="00A257DF" w:rsidRPr="00757B97">
        <w:rPr>
          <w:rFonts w:ascii="Lato" w:hAnsi="Lato"/>
          <w:color w:val="1F3864" w:themeColor="accent5" w:themeShade="80"/>
          <w:sz w:val="20"/>
          <w:szCs w:val="20"/>
        </w:rPr>
        <w:t>Item Type #2</w:t>
      </w:r>
      <w:r w:rsidR="004379CC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(if applicable)</w:t>
      </w:r>
      <w:r w:rsidR="00A257DF" w:rsidRPr="00757B97">
        <w:rPr>
          <w:rFonts w:ascii="Lato" w:hAnsi="Lato"/>
          <w:color w:val="1F3864" w:themeColor="accent5" w:themeShade="80"/>
          <w:sz w:val="20"/>
          <w:szCs w:val="20"/>
        </w:rPr>
        <w:t>:</w:t>
      </w:r>
      <w:r w:rsidR="00A257DF" w:rsidRPr="00757B97">
        <w:rPr>
          <w:rStyle w:val="PlaceholderText"/>
          <w:rFonts w:ascii="Lato" w:hAnsi="Lato"/>
          <w:color w:val="1F3864" w:themeColor="accent5" w:themeShade="80"/>
          <w:sz w:val="20"/>
          <w:szCs w:val="20"/>
        </w:rPr>
        <w:t xml:space="preserve">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alias w:val="Select"/>
          <w:tag w:val="Select"/>
          <w:id w:val="670758518"/>
          <w:placeholder>
            <w:docPart w:val="8433416D2795499197F280784F1192DF"/>
          </w:placeholder>
          <w:showingPlcHdr/>
          <w:dropDownList>
            <w:listItem w:value="Choose an item."/>
            <w:listItem w:displayText="Project Approval" w:value="Project Approval"/>
            <w:listItem w:displayText="Budget Approval" w:value="Budget Approval"/>
            <w:listItem w:displayText="PSC Contract" w:value="PSC Contract"/>
            <w:listItem w:displayText="PSC Contract Amendment" w:value="PSC Contract Amendment"/>
            <w:listItem w:displayText="Design Approval" w:value="Design Approval"/>
            <w:listItem w:displayText="CM Contract" w:value="CM Contract"/>
            <w:listItem w:displayText="Construction Contract" w:value="Construction Contract"/>
            <w:listItem w:displayText="Budget Increase" w:value="Budget Increase"/>
            <w:listItem w:displayText="Name/Rename" w:value="Name/Rename"/>
            <w:listItem w:displayText="Employ Architect/Engineer (CDB Only)" w:value="Employ Architect/Engineer (CDB Only)"/>
          </w:dropDownList>
        </w:sdtPr>
        <w:sdtEndPr/>
        <w:sdtContent>
          <w:r w:rsidR="00C63181" w:rsidRPr="00757B97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Choose an item.</w:t>
          </w:r>
        </w:sdtContent>
      </w:sdt>
      <w:r w:rsidR="00C6318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      </w:t>
      </w:r>
    </w:p>
    <w:p w14:paraId="6D9D2CCE" w14:textId="50468877" w:rsidR="00A257DF" w:rsidRPr="00757B97" w:rsidRDefault="00A257DF" w:rsidP="00A257DF">
      <w:pPr>
        <w:spacing w:line="360" w:lineRule="auto"/>
        <w:jc w:val="both"/>
        <w:rPr>
          <w:rFonts w:ascii="Lato" w:hAnsi="Lato"/>
          <w:color w:val="2F2F2F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>Item Type #3</w:t>
      </w:r>
      <w:r w:rsidR="004379CC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(if applicable)</w:t>
      </w: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: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alias w:val="Select"/>
          <w:tag w:val="Select"/>
          <w:id w:val="1684865581"/>
          <w:placeholder>
            <w:docPart w:val="CCA7D41665754DBCB401C478E6D262B5"/>
          </w:placeholder>
          <w:showingPlcHdr/>
          <w:dropDownList>
            <w:listItem w:value="Choose an item."/>
            <w:listItem w:displayText="Project Approval" w:value="Project Approval"/>
            <w:listItem w:displayText="Budget Approval" w:value="Budget Approval"/>
            <w:listItem w:displayText="PSC Contract" w:value="PSC Contract"/>
            <w:listItem w:displayText="PSC Contract Amendment" w:value="PSC Contract Amendment"/>
            <w:listItem w:displayText="Design Approval" w:value="Design Approval"/>
            <w:listItem w:displayText="CM Contract" w:value="CM Contract"/>
            <w:listItem w:displayText="Construction Contract" w:value="Construction Contract"/>
            <w:listItem w:displayText="Budget Increase" w:value="Budget Increase"/>
            <w:listItem w:displayText="Name/Rename" w:value="Name/Rename"/>
            <w:listItem w:displayText="Employ Architect/Engineer (CDB Only)" w:value="Employ Architect/Engineer (CDB Only)"/>
          </w:dropDownList>
        </w:sdtPr>
        <w:sdtEndPr/>
        <w:sdtContent>
          <w:r w:rsidR="00C63181" w:rsidRPr="00757B97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Choose an item.</w:t>
          </w:r>
        </w:sdtContent>
      </w:sdt>
      <w:r w:rsidR="00C63181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       </w:t>
      </w:r>
    </w:p>
    <w:p w14:paraId="0CB46BDA" w14:textId="228BDA6B" w:rsidR="00A257DF" w:rsidRPr="00757B97" w:rsidRDefault="00A257DF" w:rsidP="00311990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Item Type (Other):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id w:val="-1919550094"/>
          <w:placeholder>
            <w:docPart w:val="4D4B10B0383C4ACAA07D09115116DE96"/>
          </w:placeholder>
          <w:showingPlcHdr/>
          <w:text/>
        </w:sdtPr>
        <w:sdtEndPr/>
        <w:sdtContent>
          <w:r w:rsidRPr="00757B97">
            <w:rPr>
              <w:rStyle w:val="PlaceholderText"/>
              <w:rFonts w:ascii="Lato" w:hAnsi="Lato"/>
              <w:color w:val="1F3864" w:themeColor="accent5" w:themeShade="80"/>
              <w:sz w:val="20"/>
              <w:szCs w:val="20"/>
            </w:rPr>
            <w:t>Click or tap here to enter text.</w:t>
          </w:r>
        </w:sdtContent>
      </w:sdt>
      <w:r w:rsidR="0065216F" w:rsidRPr="00757B97">
        <w:rPr>
          <w:rFonts w:ascii="Lato" w:hAnsi="Lato"/>
          <w:color w:val="1F3864" w:themeColor="accent5" w:themeShade="80"/>
          <w:sz w:val="20"/>
          <w:szCs w:val="20"/>
        </w:rPr>
        <w:t xml:space="preserve"> </w:t>
      </w:r>
    </w:p>
    <w:p w14:paraId="5C94FDC5" w14:textId="79EF9027" w:rsidR="001827B6" w:rsidRPr="00757B97" w:rsidRDefault="001827B6" w:rsidP="00311990">
      <w:pPr>
        <w:spacing w:line="360" w:lineRule="auto"/>
        <w:jc w:val="both"/>
        <w:rPr>
          <w:rFonts w:ascii="Lato" w:hAnsi="Lato"/>
          <w:color w:val="1F3864" w:themeColor="accent5" w:themeShade="80"/>
          <w:sz w:val="20"/>
          <w:szCs w:val="20"/>
        </w:rPr>
      </w:pPr>
      <w:r w:rsidRPr="00757B97">
        <w:rPr>
          <w:rFonts w:ascii="Lato" w:hAnsi="Lato"/>
          <w:color w:val="1F3864" w:themeColor="accent5" w:themeShade="80"/>
          <w:sz w:val="20"/>
          <w:szCs w:val="20"/>
        </w:rPr>
        <w:t xml:space="preserve">Anticipated Board Meeting Date: </w:t>
      </w:r>
      <w:sdt>
        <w:sdtPr>
          <w:rPr>
            <w:rFonts w:ascii="Lato" w:hAnsi="Lato"/>
            <w:color w:val="1F3864" w:themeColor="accent5" w:themeShade="80"/>
            <w:sz w:val="20"/>
            <w:szCs w:val="20"/>
          </w:rPr>
          <w:alias w:val="Select Date"/>
          <w:tag w:val="nuary "/>
          <w:id w:val="-1350108463"/>
          <w:placeholder>
            <w:docPart w:val="2200D913D44848D889B4945A13238D40"/>
          </w:placeholder>
          <w:showingPlcHdr/>
          <w:dropDownList>
            <w:listItem w:value="Choose an item."/>
            <w:listItem w:displayText="July 21-22, 2022" w:value="July 21-22, 2022"/>
            <w:listItem w:displayText="September 22, 2022" w:value="September 22, 2022"/>
            <w:listItem w:displayText="November 17, 2022" w:value="November 17, 2022"/>
            <w:listItem w:displayText="January 26, 2023" w:value="January 26, 2023"/>
            <w:listItem w:displayText="March 30, 2023" w:value="March 30, 2023"/>
            <w:listItem w:displayText="May 18, 2023" w:value="May 18, 2023"/>
            <w:listItem w:displayText="July 19-20, 2023" w:value="July 19-20, 2023"/>
            <w:listItem w:displayText="September 21, 2023" w:value="September 21, 2023"/>
            <w:listItem w:displayText="November 16, 2023" w:value="November 16, 2023"/>
            <w:listItem w:displayText="January 18, 2024" w:value="January 18, 2024"/>
            <w:listItem w:displayText="March 28, 2024" w:value="March 28, 2024"/>
            <w:listItem w:displayText="May 16, 2024" w:value="May 16, 2024"/>
            <w:listItem w:displayText="July 17-18, 2024" w:value="July 17-18, 2024"/>
          </w:dropDownList>
        </w:sdtPr>
        <w:sdtEndPr/>
        <w:sdtContent>
          <w:r w:rsidRPr="00A32F44">
            <w:rPr>
              <w:rStyle w:val="PlaceholderText"/>
              <w:rFonts w:ascii="Lato" w:hAnsi="Lato"/>
              <w:color w:val="1F3864" w:themeColor="accent5" w:themeShade="80"/>
              <w:sz w:val="19"/>
            </w:rPr>
            <w:t>Choose a</w:t>
          </w:r>
          <w:r w:rsidR="00936921" w:rsidRPr="00A32F44">
            <w:rPr>
              <w:rStyle w:val="PlaceholderText"/>
              <w:rFonts w:ascii="Lato" w:hAnsi="Lato"/>
              <w:color w:val="1F3864" w:themeColor="accent5" w:themeShade="80"/>
              <w:sz w:val="19"/>
            </w:rPr>
            <w:t xml:space="preserve"> date</w:t>
          </w:r>
          <w:r w:rsidRPr="00A32F44">
            <w:rPr>
              <w:rStyle w:val="PlaceholderText"/>
              <w:rFonts w:ascii="Lato" w:hAnsi="Lato"/>
              <w:color w:val="1F3864" w:themeColor="accent5" w:themeShade="80"/>
              <w:sz w:val="19"/>
            </w:rPr>
            <w:t>.</w:t>
          </w:r>
        </w:sdtContent>
      </w:sdt>
    </w:p>
    <w:p w14:paraId="27A9278B" w14:textId="767A2213" w:rsidR="00B85BB2" w:rsidRDefault="00C373E1" w:rsidP="75025A97">
      <w:pPr>
        <w:spacing w:after="0"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3DDBD" wp14:editId="16AC20BC">
                <wp:simplePos x="0" y="0"/>
                <wp:positionH relativeFrom="margin">
                  <wp:posOffset>0</wp:posOffset>
                </wp:positionH>
                <wp:positionV relativeFrom="paragraph">
                  <wp:posOffset>106104</wp:posOffset>
                </wp:positionV>
                <wp:extent cx="5943258" cy="354301"/>
                <wp:effectExtent l="0" t="0" r="635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354301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CF877" w14:textId="68F9E4F5" w:rsidR="00311990" w:rsidRPr="00A43F3A" w:rsidRDefault="00D31A3D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63E5E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ALL ITEM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DDBD" id="Rectangle 6" o:spid="_x0000_s1026" style="position:absolute;left:0;text-align:left;margin-left:0;margin-top:8.35pt;width:467.9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3jhQIAAGoFAAAOAAAAZHJzL2Uyb0RvYy54bWysVEtv2zAMvg/YfxB0X+0k9rYGcYqgRYcB&#10;RRusHXpWZCk2IIuapMTOfv0o+ZGuK3YYloNCiR8/PkxyddU1ihyFdTXogs4uUkqE5lDWel/Q70+3&#10;Hz5T4jzTJVOgRUFPwtGr9ft3q9YsxRwqUKWwBEm0W7amoJX3ZpkkjleiYe4CjNColGAb5vFq90lp&#10;WYvsjUrmafoxacGWxgIXzuHrTa+k68gvpeD+QUonPFEFxdh8PG08d+FM1iu23FtmqpoPYbB/iKJh&#10;tUanE9UN84wcbP0HVVNzCw6kv+DQJCBlzUXMAbOZpa+yeayYETEXLI4zU5nc/6Pl98dHs7VYhta4&#10;pUMxZNFJ24R/jI90sVinqVii84TjY36ZLeY5fl6OukWeLdJZqGZytjbW+S8CGhKEglr8GLFG7Hjn&#10;fA8dIcGZA1WXt7VS8WL3u2tlyZGFD5fl+SYb2H+DKR3AGoJZzxheknMuUfInJQJO6W9CkrrE6Ocx&#10;kthmYvLDOBfaz3pVxUrRu89T/I3eQ2MGi5hpJAzMEv1P3APBiOxJRu4+ygEfTEXs0sk4/VtgvfFk&#10;ET2D9pNxU2uwbxEozGrw3OPHIvWlCVXy3a5DSBB3UJ62lljox8UZflvjJ7xjzm+ZxfnAScKZ9w94&#10;SAVtQWGQKKnA/nzrPeCxbVFLSYvzVlD348CsoER91djQl7MsCwMaL1n+aY4X+1Kze6nRh+YasDNm&#10;uF0Mj2LAezWK0kLzjKthE7yiimmOvgvKvR0v177fA7hcuNhsIgyH0jB/px8ND+ShwKFFn7pnZs3Q&#10;xx4n4B7G2WTLV+3cY4Olhs3Bg6xjr5/rOpQeBzr20LB8wsZ4eY+o84pc/wIAAP//AwBQSwMEFAAG&#10;AAgAAAAhAAraY1ncAAAABgEAAA8AAABkcnMvZG93bnJldi54bWxMj8FuwjAQRO+V+g/WVuqtOKQC&#10;SoiDUNVeKlUitNxNvMQR8TqyDYS/7/bUHndmNPO2XI+uFxcMsfOkYDrJQCA13nTUKvj+en96ARGT&#10;JqN7T6jghhHW1f1dqQvjr1TjZZdawSUUC63ApjQUUsbGotNx4gck9o4+OJ34DK00QV+53PUyz7K5&#10;dLojXrB6wFeLzWl3dgo22/3HNtnPIZ/WWta38Jbv40mpx4dxswKRcEx/YfjFZ3SomOngz2Si6BXw&#10;I4nV+QIEu8vn2RLEQcEin4GsSvkfv/oBAAD//wMAUEsBAi0AFAAGAAgAAAAhALaDOJL+AAAA4QEA&#10;ABMAAAAAAAAAAAAAAAAAAAAAAFtDb250ZW50X1R5cGVzXS54bWxQSwECLQAUAAYACAAAACEAOP0h&#10;/9YAAACUAQAACwAAAAAAAAAAAAAAAAAvAQAAX3JlbHMvLnJlbHNQSwECLQAUAAYACAAAACEAJmxd&#10;44UCAABqBQAADgAAAAAAAAAAAAAAAAAuAgAAZHJzL2Uyb0RvYy54bWxQSwECLQAUAAYACAAAACEA&#10;CtpjWdwAAAAGAQAADwAAAAAAAAAAAAAAAADfBAAAZHJzL2Rvd25yZXYueG1sUEsFBgAAAAAEAAQA&#10;8wAAAOgFAAAAAA==&#10;" fillcolor="#0455a4" stroked="f" strokeweight="1pt">
                <v:textbox>
                  <w:txbxContent>
                    <w:p w14:paraId="6E8CF877" w14:textId="68F9E4F5" w:rsidR="00311990" w:rsidRPr="00A43F3A" w:rsidRDefault="00D31A3D" w:rsidP="00A43F3A">
                      <w:pPr>
                        <w:rPr>
                          <w:b/>
                          <w:sz w:val="24"/>
                        </w:rPr>
                      </w:pPr>
                      <w:r w:rsidRPr="00E63E5E">
                        <w:rPr>
                          <w:rFonts w:ascii="Oswald" w:hAnsi="Oswald"/>
                          <w:b/>
                          <w:szCs w:val="20"/>
                        </w:rPr>
                        <w:t>ALL ITEM TYPES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65CD3D" w14:textId="41697881" w:rsidR="00C373E1" w:rsidRDefault="00C373E1" w:rsidP="75025A97">
      <w:pPr>
        <w:spacing w:after="0" w:line="360" w:lineRule="auto"/>
        <w:jc w:val="both"/>
        <w:rPr>
          <w:color w:val="2F2F2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311990" w:rsidRPr="00D71C9E" w14:paraId="038324E2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C871219" w14:textId="26B08E08" w:rsidR="00311990" w:rsidRPr="00AB5216" w:rsidRDefault="000A7CCA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4CE258B" w14:textId="15B4A8F6" w:rsidR="00311990" w:rsidRPr="00AB5216" w:rsidRDefault="00D31A3D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Board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tem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t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itle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s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ent to UOCP for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a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genda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nclusion</w:t>
            </w:r>
          </w:p>
        </w:tc>
      </w:tr>
      <w:tr w:rsidR="00311990" w:rsidRPr="00D71C9E" w14:paraId="28293749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15294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92AAE58" w14:textId="77777777" w:rsidR="00311990" w:rsidRPr="00AB5216" w:rsidRDefault="00F823AD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56F414E" w14:textId="20ECC884" w:rsidR="00311990" w:rsidRPr="00AB5216" w:rsidRDefault="00D31A3D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Funding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s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ources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d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ocumented in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</w:t>
            </w:r>
            <w:r w:rsidR="004379CC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and Board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</w:t>
            </w:r>
            <w:r w:rsidR="004379CC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tem</w:t>
            </w:r>
          </w:p>
        </w:tc>
      </w:tr>
      <w:tr w:rsidR="00311990" w:rsidRPr="00D71C9E" w14:paraId="0AC4169D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203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DE545D8" w14:textId="77777777" w:rsidR="00311990" w:rsidRPr="00AB5216" w:rsidRDefault="00F823AD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FB5567F" w14:textId="1E511266" w:rsidR="00311990" w:rsidRPr="00AB5216" w:rsidRDefault="004379CC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Budget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nformation is in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and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a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grees with Board </w:t>
            </w:r>
            <w:r w:rsidR="00D21013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tem</w:t>
            </w:r>
          </w:p>
        </w:tc>
      </w:tr>
      <w:tr w:rsidR="00311990" w:rsidRPr="00D71C9E" w14:paraId="3BC80223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142872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FA43BA9" w14:textId="77777777" w:rsidR="00311990" w:rsidRPr="00AB5216" w:rsidRDefault="00F823AD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A9185D4" w14:textId="64E334F1" w:rsidR="00311990" w:rsidRPr="00AB5216" w:rsidRDefault="00A71E9F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Internal CCU review</w:t>
            </w:r>
            <w:r w:rsidR="00773A90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of roll call item</w:t>
            </w: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complete </w:t>
            </w:r>
          </w:p>
        </w:tc>
      </w:tr>
      <w:tr w:rsidR="00311990" w:rsidRPr="00D71C9E" w14:paraId="3CFBDE3F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109585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306D6C1" w14:textId="77777777" w:rsidR="00311990" w:rsidRPr="00AB5216" w:rsidRDefault="00311990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8695C04" w14:textId="3680AA23" w:rsidR="00311990" w:rsidRPr="00AB5216" w:rsidRDefault="00A71E9F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Project Approval routed to UOCP in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</w:p>
        </w:tc>
      </w:tr>
      <w:tr w:rsidR="00FC54D7" w:rsidRPr="00D71C9E" w14:paraId="2337FAEA" w14:textId="77777777" w:rsidTr="00311990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15719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574ECA6" w14:textId="1D6A9426" w:rsidR="00FC54D7" w:rsidRPr="00AB5216" w:rsidRDefault="00197185" w:rsidP="0029087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1A788CD" w14:textId="491E819B" w:rsidR="00FC54D7" w:rsidRPr="00AB5216" w:rsidRDefault="00FC54D7" w:rsidP="0029087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Draft roll call item sent to UOCP</w:t>
            </w:r>
          </w:p>
        </w:tc>
      </w:tr>
      <w:tr w:rsidR="00290871" w:rsidRPr="00D71C9E" w14:paraId="0C8213BD" w14:textId="77777777" w:rsidTr="00311990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776A8E8" w14:textId="77777777" w:rsidR="00290871" w:rsidRPr="00C010FA" w:rsidRDefault="00290871" w:rsidP="00F553DC">
            <w:pPr>
              <w:spacing w:line="360" w:lineRule="auto"/>
              <w:rPr>
                <w:color w:val="2F2F2F"/>
                <w:sz w:val="20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5E3AB016" w14:textId="77777777" w:rsidR="00290871" w:rsidRPr="00C010FA" w:rsidRDefault="00290871" w:rsidP="00290871">
            <w:pPr>
              <w:spacing w:line="360" w:lineRule="auto"/>
              <w:rPr>
                <w:color w:val="2F2F2F"/>
                <w:sz w:val="20"/>
                <w:szCs w:val="20"/>
              </w:rPr>
            </w:pPr>
          </w:p>
        </w:tc>
      </w:tr>
    </w:tbl>
    <w:p w14:paraId="2589EABC" w14:textId="0640BB8B" w:rsidR="00311990" w:rsidRPr="00311990" w:rsidRDefault="00E63E5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D95AAA" wp14:editId="51EA62CC">
                <wp:simplePos x="0" y="0"/>
                <wp:positionH relativeFrom="margin">
                  <wp:posOffset>0</wp:posOffset>
                </wp:positionH>
                <wp:positionV relativeFrom="paragraph">
                  <wp:posOffset>103</wp:posOffset>
                </wp:positionV>
                <wp:extent cx="5942965" cy="322403"/>
                <wp:effectExtent l="0" t="0" r="635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322403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DA5E6" w14:textId="2DE827A8" w:rsidR="00F823AD" w:rsidRPr="00E63E5E" w:rsidRDefault="00BE6930" w:rsidP="00F823AD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E63E5E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P</w:t>
                            </w:r>
                            <w:r w:rsidR="009D59C5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ROFESSIONAL SER</w:t>
                            </w:r>
                            <w:r w:rsidR="00A40F80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VI</w:t>
                            </w:r>
                            <w:r w:rsidR="009D59C5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CES</w:t>
                            </w:r>
                            <w:r w:rsidRPr="00E63E5E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 xml:space="preserve"> CONTRACT</w:t>
                            </w:r>
                            <w:r w:rsidR="009D59C5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S</w:t>
                            </w:r>
                            <w:r w:rsidR="00F96126" w:rsidRPr="00E63E5E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 xml:space="preserve"> + </w:t>
                            </w:r>
                            <w:r w:rsidRPr="00E63E5E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AMENDMENTS</w:t>
                            </w:r>
                            <w:r w:rsidR="009D59C5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 xml:space="preserve"> (PSC, CM, EPC EAA,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5AAA" id="Rectangle 10" o:spid="_x0000_s1027" style="position:absolute;left:0;text-align:left;margin-left:0;margin-top:0;width:467.95pt;height:25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DYigIAAHEFAAAOAAAAZHJzL2Uyb0RvYy54bWysVEtv2zAMvg/YfxB0X+24TrcGcYogRYcB&#10;RVu0HXpWZCk2IIuapMTOfv0o+ZGuK3YY5oMsiR8/PkRyedU1ihyEdTXogs7OUkqE5lDWelfQ7883&#10;n75Q4jzTJVOgRUGPwtGr1ccPy9YsRAYVqFJYgiTaLVpT0Mp7s0gSxyvRMHcGRmgUSrAN83i0u6S0&#10;rEX2RiVZml4kLdjSWODCOby97oV0FfmlFNzfS+mEJ6qg6JuPq43rNqzJaskWO8tMVfPBDfYPXjSs&#10;1mh0orpmnpG9rf+gampuwYH0ZxyaBKSsuYgxYDSz9E00TxUzIsaCyXFmSpP7f7T87vBkHiymoTVu&#10;4XAbouikbcIf/SNdTNZxSpboPOF4Ob/Ms8uLOSUcZedZlqfnIZvJSdtY578KaEjYFNTiY8QcscOt&#10;8z10hARjDlRd3tRKxYPdbTfKkgMLD5fP5+t8YP8NpnQAawhqPWO4SU6xxJ0/KhFwSj8KSeoSvc+i&#10;J7HMxGSHcS60n/WiipWiNz9P8Ruth8IMGjHSSBiYJdqfuAeCEdmTjNy9lwM+qIpYpZNy+jfHeuVJ&#10;I1oG7SflptZg3yNQGNVgucePSepTE7Lku22HucEmDshws4Xy+GCJhb5rnOE3Nb7kLXP+gVlsE2wo&#10;bH1/j4tU0BYUhh0lFdif790HPFYvSilpse0K6n7smRWUqG8a6/pyluehT+Mhn3/O8GBfS7avJXrf&#10;bAALZIZDxvC4DXivxq200LzghFgHqyhimqPtgnJvx8PG9+MAZwwX63WEYW8a5m/1k+GBPOQ5VOpz&#10;98KsGcrZYyPcwdiibPGmqnts0NSw3nuQdSz5U16HF8C+jqU0zKAwOF6fI+o0KVe/AAAA//8DAFBL&#10;AwQUAAYACAAAACEAYrQJFdsAAAAEAQAADwAAAGRycy9kb3ducmV2LnhtbEyPwWrDMBBE74X8g9hA&#10;b40cl5TEtRxCaS+FQpw29421tUyslZGUxPn7qr00l4Vhhpm35Xq0vTiTD51jBfNZBoK4cbrjVsHX&#10;59vDEkSIyBp7x6TgSgHW1eSuxEK7C9d03sVWpBIOBSowMQ6FlKExZDHM3ECcvG/nLcYkfSu1x0sq&#10;t73Ms+xJWuw4LRgc6MVQc9ydrILNdv++jeZjyOc1yvrqX/N9OCp1Px03zyAijfE/DL/4CR2qxHRw&#10;J9ZB9ArSI/HvJm/1uFiBOChYZEuQVSlv4asfAAAA//8DAFBLAQItABQABgAIAAAAIQC2gziS/gAA&#10;AOEBAAATAAAAAAAAAAAAAAAAAAAAAABbQ29udGVudF9UeXBlc10ueG1sUEsBAi0AFAAGAAgAAAAh&#10;ADj9If/WAAAAlAEAAAsAAAAAAAAAAAAAAAAALwEAAF9yZWxzLy5yZWxzUEsBAi0AFAAGAAgAAAAh&#10;APMecNiKAgAAcQUAAA4AAAAAAAAAAAAAAAAALgIAAGRycy9lMm9Eb2MueG1sUEsBAi0AFAAGAAgA&#10;AAAhAGK0CRXbAAAABAEAAA8AAAAAAAAAAAAAAAAA5AQAAGRycy9kb3ducmV2LnhtbFBLBQYAAAAA&#10;BAAEAPMAAADsBQAAAAA=&#10;" fillcolor="#0455a4" stroked="f" strokeweight="1pt">
                <v:textbox>
                  <w:txbxContent>
                    <w:p w14:paraId="6E8DA5E6" w14:textId="2DE827A8" w:rsidR="00F823AD" w:rsidRPr="00E63E5E" w:rsidRDefault="00BE6930" w:rsidP="00F823AD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E63E5E">
                        <w:rPr>
                          <w:rFonts w:ascii="Oswald" w:hAnsi="Oswald"/>
                          <w:b/>
                          <w:szCs w:val="20"/>
                        </w:rPr>
                        <w:t>P</w:t>
                      </w:r>
                      <w:r w:rsidR="009D59C5">
                        <w:rPr>
                          <w:rFonts w:ascii="Oswald" w:hAnsi="Oswald"/>
                          <w:b/>
                          <w:szCs w:val="20"/>
                        </w:rPr>
                        <w:t>ROFESSIONAL SER</w:t>
                      </w:r>
                      <w:r w:rsidR="00A40F80">
                        <w:rPr>
                          <w:rFonts w:ascii="Oswald" w:hAnsi="Oswald"/>
                          <w:b/>
                          <w:szCs w:val="20"/>
                        </w:rPr>
                        <w:t>VI</w:t>
                      </w:r>
                      <w:r w:rsidR="009D59C5">
                        <w:rPr>
                          <w:rFonts w:ascii="Oswald" w:hAnsi="Oswald"/>
                          <w:b/>
                          <w:szCs w:val="20"/>
                        </w:rPr>
                        <w:t>CES</w:t>
                      </w:r>
                      <w:r w:rsidRPr="00E63E5E">
                        <w:rPr>
                          <w:rFonts w:ascii="Oswald" w:hAnsi="Oswald"/>
                          <w:b/>
                          <w:szCs w:val="20"/>
                        </w:rPr>
                        <w:t xml:space="preserve"> CONTRACT</w:t>
                      </w:r>
                      <w:r w:rsidR="009D59C5">
                        <w:rPr>
                          <w:rFonts w:ascii="Oswald" w:hAnsi="Oswald"/>
                          <w:b/>
                          <w:szCs w:val="20"/>
                        </w:rPr>
                        <w:t>S</w:t>
                      </w:r>
                      <w:r w:rsidR="00F96126" w:rsidRPr="00E63E5E">
                        <w:rPr>
                          <w:rFonts w:ascii="Oswald" w:hAnsi="Oswald"/>
                          <w:b/>
                          <w:szCs w:val="20"/>
                        </w:rPr>
                        <w:t xml:space="preserve"> + </w:t>
                      </w:r>
                      <w:r w:rsidRPr="00E63E5E">
                        <w:rPr>
                          <w:rFonts w:ascii="Oswald" w:hAnsi="Oswald"/>
                          <w:b/>
                          <w:szCs w:val="20"/>
                        </w:rPr>
                        <w:t>AMENDMENTS</w:t>
                      </w:r>
                      <w:r w:rsidR="009D59C5">
                        <w:rPr>
                          <w:rFonts w:ascii="Oswald" w:hAnsi="Oswald"/>
                          <w:b/>
                          <w:szCs w:val="20"/>
                        </w:rPr>
                        <w:t xml:space="preserve"> (PSC, CM, EPC EAA, ETC.)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8902"/>
      </w:tblGrid>
      <w:tr w:rsidR="00F823AD" w:rsidRPr="00D71C9E" w14:paraId="17C95F08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2475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CA0C9A8" w14:textId="77777777" w:rsidR="00F823AD" w:rsidRPr="009B74F4" w:rsidRDefault="00D71C9E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6F652F02" w14:textId="3B4A7BD9" w:rsidR="00F823AD" w:rsidRPr="009B74F4" w:rsidRDefault="00BE6930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Contract language sent to UOCP via Contracts+</w:t>
            </w:r>
          </w:p>
        </w:tc>
      </w:tr>
      <w:tr w:rsidR="00F823AD" w:rsidRPr="00D71C9E" w14:paraId="1FEAB2B5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46554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34F80C3" w14:textId="77777777" w:rsidR="00F823AD" w:rsidRPr="009B74F4" w:rsidRDefault="00F823AD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3C0B7DED" w14:textId="387C6F0B" w:rsidR="00F823AD" w:rsidRPr="009B74F4" w:rsidRDefault="00BE6930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Diverse vendor utilization information finalized and sent to UOCP</w:t>
            </w:r>
          </w:p>
        </w:tc>
      </w:tr>
      <w:tr w:rsidR="00F823AD" w:rsidRPr="00D71C9E" w14:paraId="1E82078B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1160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9D699C8" w14:textId="77777777" w:rsidR="00F823AD" w:rsidRPr="009B74F4" w:rsidRDefault="007A4B7E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08D640D6" w14:textId="4C760420" w:rsidR="00F823AD" w:rsidRPr="009B74F4" w:rsidRDefault="00BE6930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If diversity goals not met, review and approval from OPD has been received (include in submission to UOCP)</w:t>
            </w:r>
          </w:p>
        </w:tc>
      </w:tr>
      <w:tr w:rsidR="00F823AD" w:rsidRPr="00D71C9E" w14:paraId="5630CBFB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21028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D682301" w14:textId="77777777" w:rsidR="00F823AD" w:rsidRPr="009B74F4" w:rsidRDefault="00F823AD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1F13D075" w14:textId="4CAC9491" w:rsidR="00F823AD" w:rsidRPr="009B74F4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0"/>
              </w:rPr>
            </w:pPr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Vendor + </w:t>
            </w:r>
            <w:proofErr w:type="spellStart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>Subvendor</w:t>
            </w:r>
            <w:proofErr w:type="spellEnd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 </w:t>
            </w:r>
            <w:r w:rsidR="00BE6930"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Forms A and B accepted, </w:t>
            </w:r>
            <w:proofErr w:type="gramStart"/>
            <w:r w:rsidR="00BE6930"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>reviewed</w:t>
            </w:r>
            <w:proofErr w:type="gramEnd"/>
            <w:r w:rsidR="00BE6930"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 and uploaded to PRZM</w:t>
            </w:r>
          </w:p>
        </w:tc>
      </w:tr>
      <w:tr w:rsidR="00F823AD" w:rsidRPr="00D71C9E" w14:paraId="085E4F82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7549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90E2DDB" w14:textId="77777777" w:rsidR="00F823AD" w:rsidRPr="009B74F4" w:rsidRDefault="00F823AD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200203F3" w14:textId="356D2073" w:rsidR="00F823AD" w:rsidRPr="009B74F4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Vendor + </w:t>
            </w:r>
            <w:proofErr w:type="spellStart"/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Subvendor</w:t>
            </w:r>
            <w:proofErr w:type="spellEnd"/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</w:t>
            </w:r>
            <w:r w:rsidR="00BE6930"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Conflicts of Interest </w:t>
            </w:r>
            <w:r w:rsidR="00FC54D7"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accepted, </w:t>
            </w:r>
            <w:proofErr w:type="gramStart"/>
            <w:r w:rsidR="00FC54D7"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reviewed</w:t>
            </w:r>
            <w:proofErr w:type="gramEnd"/>
            <w:r w:rsidR="00FC54D7"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and uploaded to PRZM</w:t>
            </w:r>
          </w:p>
        </w:tc>
      </w:tr>
      <w:tr w:rsidR="00F823AD" w:rsidRPr="00D71C9E" w14:paraId="39B9E3C2" w14:textId="77777777" w:rsidTr="00C520E6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20"/>
              <w:szCs w:val="24"/>
            </w:rPr>
            <w:id w:val="-2579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51CD39E" w14:textId="51F1EC3B" w:rsidR="00F823AD" w:rsidRPr="009B74F4" w:rsidRDefault="00156F43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20"/>
                    <w:szCs w:val="24"/>
                  </w:rPr>
                </w:pPr>
                <w:r w:rsidRPr="009B74F4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8840" w:type="dxa"/>
            <w:vAlign w:val="center"/>
          </w:tcPr>
          <w:p w14:paraId="5DEF2060" w14:textId="44DC3CB6" w:rsidR="00F823AD" w:rsidRPr="009B74F4" w:rsidRDefault="00BE6930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proofErr w:type="spellStart"/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  <w:r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budget updated by PSC service type (</w:t>
            </w:r>
            <w:r w:rsidR="00752F2B" w:rsidRPr="009B74F4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SD, DD, Construction Docs, etc.)</w:t>
            </w:r>
          </w:p>
        </w:tc>
      </w:tr>
    </w:tbl>
    <w:p w14:paraId="05D018AA" w14:textId="77777777" w:rsidR="00F96126" w:rsidRDefault="00F96126" w:rsidP="000F6C90"/>
    <w:p w14:paraId="5A6EF11A" w14:textId="77777777" w:rsidR="009D59C5" w:rsidRDefault="009D59C5" w:rsidP="000F6C90"/>
    <w:p w14:paraId="3C07E89E" w14:textId="14E6A350" w:rsidR="00F96126" w:rsidRDefault="00AB5216" w:rsidP="000F6C90">
      <w:r>
        <w:rPr>
          <w:noProof/>
          <w:color w:val="2F2F2F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A667D9" wp14:editId="27DD117D">
                <wp:simplePos x="0" y="0"/>
                <wp:positionH relativeFrom="margin">
                  <wp:posOffset>0</wp:posOffset>
                </wp:positionH>
                <wp:positionV relativeFrom="paragraph">
                  <wp:posOffset>201162</wp:posOffset>
                </wp:positionV>
                <wp:extent cx="5942965" cy="32961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329610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57497" w14:textId="2388FEB0" w:rsidR="00156F43" w:rsidRPr="007B2A88" w:rsidRDefault="00156F43" w:rsidP="00156F43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7B2A88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DESIGN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67D9" id="Rectangle 4" o:spid="_x0000_s1028" style="position:absolute;margin-left:0;margin-top:15.85pt;width:467.95pt;height:25.9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N0igIAAHEFAAAOAAAAZHJzL2Uyb0RvYy54bWysVEtv2zAMvg/YfxB0X51kSbcGdYqgRYcB&#10;RRusHXpWZCk2IIsapcTOfv0o+ZGuK3YYloNDiR9fn0heXrW1YQeFvgKb8+nZhDNlJRSV3eX8+9Pt&#10;h8+c+SBsIQxYlfOj8vxq9f7dZeOWagYlmEIhIyfWLxuX8zIEt8wyL0tVC38GTllSasBaBDriLitQ&#10;NOS9NtlsMjnPGsDCIUjlPd3edEq+Sv61VjI8aO1VYCbnlFtIX0zfbfxmq0ux3KFwZSX7NMQ/ZFGL&#10;ylLQ0dWNCILtsfrDVV1JBA86nEmoM9C6kirVQNVMJ6+qeSyFU6kWIse7kSb//9zK+8Oj2yDR0Di/&#10;9CTGKlqNdfyn/FibyDqOZKk2MEmXi4v57OJ8wZkk3UcSp4nN7GTt0IcvCmoWhZwjPUbiSBzufKCI&#10;BB0gMZgHUxW3lTHpgLvttUF2EPHh5ovFeh7fikx+gxkbwRaiWaeON9mpliSFo1ERZ+w3pVlVUPaz&#10;lElqMzXGEVIqG6adqhSF6sIvJvQbosfGjBYpl+QwetYUf/TdOxiQnZPBd5dlj4+mKnXpaDz5W2Kd&#10;8WiRIoMNo3FdWcC3HBiqqo/c4QeSOmoiS6HdtsRNpIaQ8WYLxXGDDKGbGu/kbUUveSd82AikMaGB&#10;otEPD/TRBpqcQy9xVgL+fOs+4ql7SctZQ2OXc/9jL1BxZr5a6uuL6Xwe5zQd5otPMzrgS832pcbu&#10;62ugBpnSknEyiREfzCBqhPqZNsQ6RiWVsJJi51wGHA7XoVsHtGOkWq8TjGbTiXBnH52MziPPsVOf&#10;2meBrm/nQINwD8OIiuWrru6w0dLCeh9AV6nlT7z2L0BznVqp30Fxcbw8J9RpU65+AQAA//8DAFBL&#10;AwQUAAYACAAAACEAkXwVJ90AAAAGAQAADwAAAGRycy9kb3ducmV2LnhtbEyPzU7DMBCE70i8g7VI&#10;3KjzI0qbxqkqBBckpKbQ+zbexlHjdRS7bfr2mBMcRzOa+aZcT7YXFxp951hBOktAEDdOd9wq+P56&#10;f1qA8AFZY++YFNzIw7q6vyux0O7KNV12oRWxhH2BCkwIQyGlbwxZ9DM3EEfv6EaLIcqxlXrEayy3&#10;vcySZC4tdhwXDA70aqg57c5WwWa7/9gG8zlkaY2yvo1v2d6flHp8mDYrEIGm8BeGX/yIDlVkOrgz&#10;ay96BfFIUJCnLyCiu8yflyAOChb5HGRVyv/41Q8AAAD//wMAUEsBAi0AFAAGAAgAAAAhALaDOJL+&#10;AAAA4QEAABMAAAAAAAAAAAAAAAAAAAAAAFtDb250ZW50X1R5cGVzXS54bWxQSwECLQAUAAYACAAA&#10;ACEAOP0h/9YAAACUAQAACwAAAAAAAAAAAAAAAAAvAQAAX3JlbHMvLnJlbHNQSwECLQAUAAYACAAA&#10;ACEAji2jdIoCAABxBQAADgAAAAAAAAAAAAAAAAAuAgAAZHJzL2Uyb0RvYy54bWxQSwECLQAUAAYA&#10;CAAAACEAkXwVJ90AAAAGAQAADwAAAAAAAAAAAAAAAADkBAAAZHJzL2Rvd25yZXYueG1sUEsFBgAA&#10;AAAEAAQA8wAAAO4FAAAAAA==&#10;" fillcolor="#0455a4" stroked="f" strokeweight="1pt">
                <v:textbox>
                  <w:txbxContent>
                    <w:p w14:paraId="18F57497" w14:textId="2388FEB0" w:rsidR="00156F43" w:rsidRPr="007B2A88" w:rsidRDefault="00156F43" w:rsidP="00156F43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7B2A88">
                        <w:rPr>
                          <w:rFonts w:ascii="Oswald" w:hAnsi="Oswald"/>
                          <w:b/>
                          <w:szCs w:val="20"/>
                        </w:rPr>
                        <w:t>DESIGN APPROVAL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E2815" w14:textId="17D6577A" w:rsidR="00773A90" w:rsidRDefault="00773A90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156F43" w:rsidRPr="00F553DC" w14:paraId="4206CDE6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3589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C075E57" w14:textId="77777777" w:rsidR="00156F43" w:rsidRPr="00AB5216" w:rsidRDefault="00156F43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1BB1AFA" w14:textId="67A5468C" w:rsidR="00156F43" w:rsidRPr="00AB5216" w:rsidRDefault="00FC54D7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Design reviewed and approved by required university design review committee </w:t>
            </w:r>
          </w:p>
        </w:tc>
      </w:tr>
      <w:tr w:rsidR="00FC54D7" w:rsidRPr="00F553DC" w14:paraId="34650F51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68335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A15CBAC" w14:textId="77777777" w:rsidR="00FC54D7" w:rsidRPr="00AB5216" w:rsidRDefault="00FC54D7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133342A" w14:textId="23833809" w:rsidR="00FC54D7" w:rsidRPr="00AB5216" w:rsidRDefault="00FC54D7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Draft design presentation provided to UOCP two weeks before President’s Design Review Meeting</w:t>
            </w:r>
          </w:p>
        </w:tc>
      </w:tr>
    </w:tbl>
    <w:p w14:paraId="060FBD10" w14:textId="121DE0BD" w:rsidR="00773A90" w:rsidRDefault="00773A90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E2E21F" wp14:editId="66F4B908">
                <wp:simplePos x="0" y="0"/>
                <wp:positionH relativeFrom="margin">
                  <wp:posOffset>0</wp:posOffset>
                </wp:positionH>
                <wp:positionV relativeFrom="paragraph">
                  <wp:posOffset>162590</wp:posOffset>
                </wp:positionV>
                <wp:extent cx="5943258" cy="340242"/>
                <wp:effectExtent l="0" t="0" r="635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340242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6C5E2" w14:textId="4F0006ED" w:rsidR="00D71C9E" w:rsidRPr="007B2A88" w:rsidRDefault="00752F2B" w:rsidP="00D71C9E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7B2A88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CONSTRUCTION CONTRACTS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2E21F" id="Rectangle 12" o:spid="_x0000_s1029" style="position:absolute;margin-left:0;margin-top:12.8pt;width:467.95pt;height:26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4ZiQIAAHEFAAAOAAAAZHJzL2Uyb0RvYy54bWysVEtv2zAMvg/YfxB0X+24zrYGcYogRYcB&#10;RRusHXpWZCk2IIuapMTOfv0o+ZGuK3YY5oMsiR8/PkRyed01ihyFdTXogs4uUkqE5lDWel/Q70+3&#10;Hz5T4jzTJVOgRUFPwtHr1ft3y9YsRAYVqFJYgiTaLVpT0Mp7s0gSxyvRMHcBRmgUSrAN83i0+6S0&#10;rEX2RiVZmn5MWrClscCFc3h70wvpKvJLKbh/kNIJT1RB0TcfVxvXXViT1ZIt9paZquaDG+wfvGhY&#10;rdHoRHXDPCMHW/9B1dTcggPpLzg0CUhZcxFjwGhm6atoHitmRIwFk+PMlCb3/2j5/fHRbC2moTVu&#10;4XAbouikbcIf/SNdTNZpSpboPOF4Ob/KL7M5Pi9H2WWeZnkWspmctY11/ouAhoRNQS0+RswRO945&#10;30NHSDDmQNXlba1UPNj9bqMsObLwcPl8vs4H9t9gSgewhqDWM4ab5BxL3PmTEgGn9DchSV2i91n0&#10;JJaZmOwwzoX2s15UsVL05ucpfqP1UJhBI0YaCQOzRPsT90AwInuSkbv3csAHVRGrdFJO/+ZYrzxp&#10;RMug/aTc1BrsWwQKoxos9/gxSX1qQpZ8t+swN/iWARludlCetpZY6LvGGX5b40veMee3zGKbYENh&#10;6/sHXKSCtqAw7CipwP586z7gsXpRSkmLbVdQ9+PArKBEfdVY11ezPA99Gg/5/FOGB/tSsnsp0Ydm&#10;A1ggMxwyhsdtwHs1bqWF5hknxDpYRRHTHG0XlHs7Hja+Hwc4Y7hYryMMe9Mwf6cfDQ/kIc+hUp+6&#10;Z2bNUM4eG+EexhZli1dV3WODpob1wYOsY8mf8zq8APZ1LKVhBoXB8fIcUedJufoFAAD//wMAUEsD&#10;BBQABgAIAAAAIQCrIdaj3AAAAAYBAAAPAAAAZHJzL2Rvd25yZXYueG1sTI/BTsMwEETvSPyDtUjc&#10;qNOgFhLiVBWCCxJSU+h9Gy9x1Hgd2W6b/j3mRI+jGc28qVaTHcSJfOgdK5jPMhDErdM9dwq+v94f&#10;nkGEiKxxcEwKLhRgVd/eVFhqd+aGTtvYiVTCoUQFJsaxlDK0hiyGmRuJk/fjvMWYpO+k9nhO5XaQ&#10;eZYtpcWe04LBkV4NtYft0SpYb3Yfm2g+x3zeoGwu/i3fhYNS93fT+gVEpCn+h+EPP6FDnZj27sg6&#10;iEFBOhIV5IsliOQWj4sCxF7BU5GDrCt5jV//AgAA//8DAFBLAQItABQABgAIAAAAIQC2gziS/gAA&#10;AOEBAAATAAAAAAAAAAAAAAAAAAAAAABbQ29udGVudF9UeXBlc10ueG1sUEsBAi0AFAAGAAgAAAAh&#10;ADj9If/WAAAAlAEAAAsAAAAAAAAAAAAAAAAALwEAAF9yZWxzLy5yZWxzUEsBAi0AFAAGAAgAAAAh&#10;AMXLbhmJAgAAcQUAAA4AAAAAAAAAAAAAAAAALgIAAGRycy9lMm9Eb2MueG1sUEsBAi0AFAAGAAgA&#10;AAAhAKsh1qPcAAAABgEAAA8AAAAAAAAAAAAAAAAA4wQAAGRycy9kb3ducmV2LnhtbFBLBQYAAAAA&#10;BAAEAPMAAADsBQAAAAA=&#10;" fillcolor="#0455a4" stroked="f" strokeweight="1pt">
                <v:textbox>
                  <w:txbxContent>
                    <w:p w14:paraId="21D6C5E2" w14:textId="4F0006ED" w:rsidR="00D71C9E" w:rsidRPr="007B2A88" w:rsidRDefault="00752F2B" w:rsidP="00D71C9E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7B2A88">
                        <w:rPr>
                          <w:rFonts w:ascii="Oswald" w:hAnsi="Oswald"/>
                          <w:b/>
                          <w:szCs w:val="20"/>
                        </w:rPr>
                        <w:t>CONSTRUCTION CONTRACTS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9F3953" w14:textId="0ED8E174" w:rsidR="00F823AD" w:rsidRDefault="00F823AD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752F2B" w:rsidRPr="00D71C9E" w14:paraId="09586E8A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6794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D86EC03" w14:textId="77777777" w:rsidR="00752F2B" w:rsidRPr="00AB5216" w:rsidRDefault="00752F2B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C191572" w14:textId="2391B3E1" w:rsidR="000D026A" w:rsidRPr="00AB5216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Contract language sent to UOCP via Contracts+</w:t>
            </w:r>
          </w:p>
        </w:tc>
      </w:tr>
      <w:tr w:rsidR="000D026A" w:rsidRPr="00D71C9E" w14:paraId="23F6D848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61999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43C0714" w14:textId="2290908C" w:rsidR="000D026A" w:rsidRPr="00AB5216" w:rsidRDefault="000D026A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DE84DA1" w14:textId="3E325754" w:rsidR="000D026A" w:rsidRPr="00AB5216" w:rsidRDefault="000D026A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Bid Tabs sent to UOCP (all divisions)</w:t>
            </w:r>
          </w:p>
        </w:tc>
      </w:tr>
      <w:tr w:rsidR="00752F2B" w:rsidRPr="00D71C9E" w14:paraId="5B08D9A0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20176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095597C" w14:textId="77777777" w:rsidR="00752F2B" w:rsidRPr="00AB5216" w:rsidRDefault="00752F2B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C96AA1D" w14:textId="4FCB804A" w:rsidR="00752F2B" w:rsidRPr="00AB5216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Diverse vendor utilization information finalized and sent to UOCP</w:t>
            </w:r>
            <w:r w:rsidR="000D026A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</w:t>
            </w:r>
          </w:p>
        </w:tc>
      </w:tr>
      <w:tr w:rsidR="00752F2B" w:rsidRPr="00D71C9E" w14:paraId="6DF92916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10799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D91A6B6" w14:textId="77777777" w:rsidR="00752F2B" w:rsidRPr="00AB5216" w:rsidRDefault="00752F2B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7B5A148" w14:textId="11ED3D7D" w:rsidR="00752F2B" w:rsidRPr="00AB5216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If diversity goals not met, review and approval from OPD has been received (include in submission to UOCP)</w:t>
            </w:r>
          </w:p>
        </w:tc>
      </w:tr>
      <w:tr w:rsidR="00752F2B" w:rsidRPr="00D71C9E" w14:paraId="2836AE39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374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AAA1A58" w14:textId="77777777" w:rsidR="00752F2B" w:rsidRPr="00AB5216" w:rsidRDefault="00752F2B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AC1646E" w14:textId="6FC59733" w:rsidR="00752F2B" w:rsidRPr="00AB5216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0"/>
              </w:rPr>
            </w:pPr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Vendor + </w:t>
            </w:r>
            <w:proofErr w:type="spellStart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>Subvendor</w:t>
            </w:r>
            <w:proofErr w:type="spellEnd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 Forms A and B accepted, </w:t>
            </w:r>
            <w:proofErr w:type="gramStart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>reviewed</w:t>
            </w:r>
            <w:proofErr w:type="gramEnd"/>
            <w:r w:rsidRPr="3384CF6A">
              <w:rPr>
                <w:rFonts w:ascii="Lato" w:hAnsi="Lato"/>
                <w:color w:val="1F3864" w:themeColor="accent5" w:themeShade="80"/>
                <w:sz w:val="20"/>
                <w:szCs w:val="20"/>
              </w:rPr>
              <w:t xml:space="preserve"> and uploaded to PRZM</w:t>
            </w:r>
          </w:p>
        </w:tc>
      </w:tr>
      <w:tr w:rsidR="00752F2B" w:rsidRPr="00D71C9E" w14:paraId="26743092" w14:textId="77777777" w:rsidTr="000A7CC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44836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4C68783" w14:textId="77777777" w:rsidR="00752F2B" w:rsidRPr="00AB5216" w:rsidRDefault="00752F2B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5F499F61" w14:textId="2A61D999" w:rsidR="00752F2B" w:rsidRPr="00AB5216" w:rsidRDefault="00752F2B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Vendor +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Subvendor</w:t>
            </w:r>
            <w:proofErr w:type="spellEnd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Conflicts of Interest </w:t>
            </w:r>
            <w:r w:rsidR="00FC54D7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accepted, </w:t>
            </w:r>
            <w:proofErr w:type="gramStart"/>
            <w:r w:rsidR="00FC54D7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reviewed</w:t>
            </w:r>
            <w:proofErr w:type="gramEnd"/>
            <w:r w:rsidR="00FC54D7"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and uploaded to PRZM</w:t>
            </w:r>
          </w:p>
        </w:tc>
      </w:tr>
    </w:tbl>
    <w:p w14:paraId="57622AE1" w14:textId="77777777" w:rsidR="000A7CCA" w:rsidRDefault="000A7CCA" w:rsidP="000F6C90">
      <w:pPr>
        <w:tabs>
          <w:tab w:val="left" w:pos="1644"/>
        </w:tabs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E57F4E" wp14:editId="7C71BAEE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943258" cy="350875"/>
                <wp:effectExtent l="0" t="0" r="63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350875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6C622" w14:textId="63B41B01" w:rsidR="000A7CCA" w:rsidRPr="007B2A88" w:rsidRDefault="00FC54D7" w:rsidP="000A7CCA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7B2A88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BUDGET INCREASE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57F4E" id="Rectangle 15" o:spid="_x0000_s1030" style="position:absolute;margin-left:0;margin-top:13.45pt;width:467.95pt;height:27.6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h2iQIAAHEFAAAOAAAAZHJzL2Uyb0RvYy54bWysVMFu2zAMvQ/YPwi6r3bSeG2DOkXQosOA&#10;oi3WDj0rshQbkEVNUmJnXz9Ksp2uK3YY5oMsieQj+UTy8qpvFdkL6xrQJZ2d5JQIzaFq9Lak359v&#10;P51T4jzTFVOgRUkPwtGr1ccPl51ZijnUoCphCYJot+xMSWvvzTLLHK9Fy9wJGKFRKMG2zOPRbrPK&#10;sg7RW5XN8/xz1oGtjAUunMPbmySkq4gvpeD+QUonPFElxdh8XG1cN2HNVpdsubXM1A0fwmD/EEXL&#10;Go1OJ6gb5hnZ2eYPqLbhFhxIf8KhzUDKhouYA2Yzy99k81QzI2IuSI4zE03u/8Hy+/2TebRIQ2fc&#10;0uE2ZNFL24Y/xkf6SNZhIkv0nnC8LC4Wp/MCn5ej7LTIz8+KwGZ2tDbW+S8CWhI2JbX4GJEjtr9z&#10;PqmOKsGZA9VUt41S8WC3m2tlyZ6Fh1sUxXoxoP+mpnRQ1hDMEmK4yY65xJ0/KBH0lP4mJGkqjH4e&#10;I4llJiY/jHOh/SyJalaJ5L7I8Ru9h8IMFjHTCBiQJfqfsAeAUTOBjNgpykE/mIpYpZNx/rfAkvFk&#10;ET2D9pNx22iw7wEozGrwnPRHkhI1gSXfb3rkpqSR6HCzgerwaImF1DXO8NsGX/KOOf/ILLYJNhS2&#10;vn/ARSroSgrDjpIa7M/37oM+Vi9KKemw7UrqfuyYFZSorxrr+mK2WIQ+jYdFcTbHg30t2byW6F17&#10;DVggMxwyhsdt0Pdq3EoL7QtOiHXwiiKmOfouKfd2PFz7NA5wxnCxXkc17E3D/J1+MjyAB55DpT73&#10;L8yaoZw9NsI9jC3Klm+qOukGSw3rnQfZxJI/8jq8APZ1LKVhBoXB8foctY6TcvULAAD//wMAUEsD&#10;BBQABgAIAAAAIQDamMCr3AAAAAYBAAAPAAAAZHJzL2Rvd25yZXYueG1sTI/BTsMwEETvSPyDtUjc&#10;qFMjqjZkU1UILkhITaF3NzZx1Hgd2W6b/j3LCW47mtHM22o9+UGcbUx9IIT5rABhqQ2mpw7h6/Pt&#10;YQkiZU1GD4EswtUmWNe3N5UuTbhQY8+73AkuoVRqBJfzWEqZWme9TrMwWmLvO0SvM8vYSRP1hcv9&#10;IFVRLKTXPfGC06N9cbY97k4eYbPdv2+z+xjVvNGyucZXtU9HxPu7afMMItsp/4XhF5/RoWamQziR&#10;SWJA4EcyglqsQLC7enzi44CwVApkXcn/+PUPAAAA//8DAFBLAQItABQABgAIAAAAIQC2gziS/gAA&#10;AOEBAAATAAAAAAAAAAAAAAAAAAAAAABbQ29udGVudF9UeXBlc10ueG1sUEsBAi0AFAAGAAgAAAAh&#10;ADj9If/WAAAAlAEAAAsAAAAAAAAAAAAAAAAALwEAAF9yZWxzLy5yZWxzUEsBAi0AFAAGAAgAAAAh&#10;APxAuHaJAgAAcQUAAA4AAAAAAAAAAAAAAAAALgIAAGRycy9lMm9Eb2MueG1sUEsBAi0AFAAGAAgA&#10;AAAhANqYwKvcAAAABgEAAA8AAAAAAAAAAAAAAAAA4wQAAGRycy9kb3ducmV2LnhtbFBLBQYAAAAA&#10;BAAEAPMAAADsBQAAAAA=&#10;" fillcolor="#0455a4" stroked="f" strokeweight="1pt">
                <v:textbox>
                  <w:txbxContent>
                    <w:p w14:paraId="4106C622" w14:textId="63B41B01" w:rsidR="000A7CCA" w:rsidRPr="007B2A88" w:rsidRDefault="00FC54D7" w:rsidP="000A7CCA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7B2A88">
                        <w:rPr>
                          <w:rFonts w:ascii="Oswald" w:hAnsi="Oswald"/>
                          <w:b/>
                          <w:szCs w:val="20"/>
                        </w:rPr>
                        <w:t>BUDGET INCREASE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C90">
        <w:tab/>
        <w:t xml:space="preserve"> </w:t>
      </w:r>
    </w:p>
    <w:p w14:paraId="6C13EBDA" w14:textId="04307717" w:rsidR="00D30F4A" w:rsidRDefault="00D30F4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0A7CCA" w:rsidRPr="00D71C9E" w14:paraId="6F733EED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174275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34BFC89" w14:textId="77777777" w:rsidR="000A7CCA" w:rsidRPr="00AB5216" w:rsidRDefault="000A7CCA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523F4CE" w14:textId="59E8DE69" w:rsidR="000A7CCA" w:rsidRPr="00AB5216" w:rsidRDefault="00FC54D7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Funding source information updated in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 to reflect total funding</w:t>
            </w:r>
          </w:p>
        </w:tc>
      </w:tr>
      <w:tr w:rsidR="00FC54D7" w:rsidRPr="00D71C9E" w14:paraId="2107152C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85810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F6AD231" w14:textId="0F64DFFC" w:rsidR="00FC54D7" w:rsidRPr="00AB5216" w:rsidRDefault="00FC54D7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00E5606" w14:textId="6919D2E7" w:rsidR="00FC54D7" w:rsidRPr="00AB5216" w:rsidRDefault="00FC54D7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 xml:space="preserve">Budget version updated in </w:t>
            </w:r>
            <w:proofErr w:type="spellStart"/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FCPWeb</w:t>
            </w:r>
            <w:proofErr w:type="spellEnd"/>
          </w:p>
        </w:tc>
      </w:tr>
      <w:tr w:rsidR="00FC54D7" w:rsidRPr="00D71C9E" w14:paraId="0516B25B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1108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341FDDD" w14:textId="77777777" w:rsidR="00FC54D7" w:rsidRPr="00AB5216" w:rsidRDefault="00FC54D7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5B4D331" w14:textId="57DFDD39" w:rsidR="00FC54D7" w:rsidRPr="00AB5216" w:rsidRDefault="00FC54D7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Budget version approved by CCU and routed to UOCP</w:t>
            </w:r>
          </w:p>
        </w:tc>
      </w:tr>
    </w:tbl>
    <w:p w14:paraId="6F1E0F20" w14:textId="291305CD" w:rsidR="000A7CCA" w:rsidRDefault="00935DD1" w:rsidP="000A7CCA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AEE287" wp14:editId="11557093">
                <wp:simplePos x="0" y="0"/>
                <wp:positionH relativeFrom="margin">
                  <wp:posOffset>0</wp:posOffset>
                </wp:positionH>
                <wp:positionV relativeFrom="paragraph">
                  <wp:posOffset>213537</wp:posOffset>
                </wp:positionV>
                <wp:extent cx="5943258" cy="340242"/>
                <wp:effectExtent l="0" t="0" r="635" b="31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340242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21B94" w14:textId="51692E3F" w:rsidR="00935DD1" w:rsidRPr="007B2A88" w:rsidRDefault="00032D71" w:rsidP="00935DD1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7B2A88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NAME/RENAME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E287" id="Rectangle 16" o:spid="_x0000_s1031" style="position:absolute;margin-left:0;margin-top:16.8pt;width:467.95pt;height:26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2DiQIAAHEFAAAOAAAAZHJzL2Uyb0RvYy54bWysVEtv2zAMvg/YfxB0X+24zrYGcYogRYcB&#10;RRusHXpWZCk2IIuapMTOfv0o+ZGuK3YY5oMsiR8/PkRyed01ihyFdTXogs4uUkqE5lDWel/Q70+3&#10;Hz5T4jzTJVOgRUFPwtHr1ft3y9YsRAYVqFJYgiTaLVpT0Mp7s0gSxyvRMHcBRmgUSrAN83i0+6S0&#10;rEX2RiVZmn5MWrClscCFc3h70wvpKvJLKbh/kNIJT1RB0TcfVxvXXViT1ZIt9paZquaDG+wfvGhY&#10;rdHoRHXDPCMHW/9B1dTcggPpLzg0CUhZcxFjwGhm6atoHitmRIwFk+PMlCb3/2j5/fHRbC2moTVu&#10;4XAbouikbcIf/SNdTNZpSpboPOF4Ob/KL7M5Pi9H2WWeZnkWspmctY11/ouAhoRNQS0+RswRO945&#10;30NHSDDmQNXlba1UPNj9bqMsObLwcPl8vs4H9t9gSgewhqDWM4ab5BxL3PmTEgGn9DchSV2i91n0&#10;JJaZmOwwzoX2s15UsVL05ucpfqP1UJhBI0YaCQOzRPsT90AwInuSkbv3csAHVRGrdFJO/+ZYrzxp&#10;RMug/aTc1BrsWwQKoxos9/gxSX1qQpZ8t+swN/iwARludlCetpZY6LvGGX5b40veMee3zGKbYENh&#10;6/sHXKSCtqAw7CipwP586z7gsXpRSkmLbVdQ9+PArKBEfdVY11ezPA99Gg/5/FOGB/tSsnsp0Ydm&#10;A1ggMxwyhsdtwHs1bqWF5hknxDpYRRHTHG0XlHs7Hja+Hwc4Y7hYryMMe9Mwf6cfDQ/kIc+hUp+6&#10;Z2bNUM4eG+EexhZli1dV3WODpob1wYOsY8mf8zq8APZ1LKVhBoXB8fIcUedJufoFAAD//wMAUEsD&#10;BBQABgAIAAAAIQDAZnHP3AAAAAYBAAAPAAAAZHJzL2Rvd25yZXYueG1sTI/BTsMwEETvSPyDtUjc&#10;qNNElDbEqSoEFySkptD7Nl7iqPE6st02/XvMCY6jGc28qdaTHcSZfOgdK5jPMhDErdM9dwq+Pt8e&#10;liBCRNY4OCYFVwqwrm9vKiy1u3BD513sRCrhUKICE+NYShlaQxbDzI3Eyft23mJM0ndSe7ykcjvI&#10;PMsW0mLPacHgSC+G2uPuZBVstvv3bTQfYz5vUDZX/5rvw1Gp+7tp8wwi0hT/wvCLn9ChTkwHd2Id&#10;xKAgHYkKimIBIrmr4nEF4qBg+ZSDrCv5H7/+AQAA//8DAFBLAQItABQABgAIAAAAIQC2gziS/gAA&#10;AOEBAAATAAAAAAAAAAAAAAAAAAAAAABbQ29udGVudF9UeXBlc10ueG1sUEsBAi0AFAAGAAgAAAAh&#10;ADj9If/WAAAAlAEAAAsAAAAAAAAAAAAAAAAALwEAAF9yZWxzLy5yZWxzUEsBAi0AFAAGAAgAAAAh&#10;ALOJPYOJAgAAcQUAAA4AAAAAAAAAAAAAAAAALgIAAGRycy9lMm9Eb2MueG1sUEsBAi0AFAAGAAgA&#10;AAAhAMBmcc/cAAAABgEAAA8AAAAAAAAAAAAAAAAA4wQAAGRycy9kb3ducmV2LnhtbFBLBQYAAAAA&#10;BAAEAPMAAADsBQAAAAA=&#10;" fillcolor="#0455a4" stroked="f" strokeweight="1pt">
                <v:textbox>
                  <w:txbxContent>
                    <w:p w14:paraId="61721B94" w14:textId="51692E3F" w:rsidR="00935DD1" w:rsidRPr="007B2A88" w:rsidRDefault="00032D71" w:rsidP="00935DD1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7B2A88">
                        <w:rPr>
                          <w:rFonts w:ascii="Oswald" w:hAnsi="Oswald"/>
                          <w:b/>
                          <w:szCs w:val="20"/>
                        </w:rPr>
                        <w:t>NAME/RENAME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37213A" w14:textId="77777777" w:rsidR="000A7CCA" w:rsidRDefault="000A7CC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935DD1" w:rsidRPr="00D71C9E" w14:paraId="4D563585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06787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102AFC6" w14:textId="77777777" w:rsidR="00935DD1" w:rsidRPr="00AB5216" w:rsidRDefault="00935DD1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F1E0297" w14:textId="7169583A" w:rsidR="00935DD1" w:rsidRPr="00AB5216" w:rsidRDefault="00CC04AD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If Donor Funded, include brief bio of donor in roll call item</w:t>
            </w:r>
          </w:p>
        </w:tc>
      </w:tr>
      <w:tr w:rsidR="00935DD1" w:rsidRPr="00D71C9E" w14:paraId="1D04C54F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8955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F5000E9" w14:textId="77777777" w:rsidR="00935DD1" w:rsidRPr="00AB5216" w:rsidRDefault="00935DD1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B3FE36E" w14:textId="5B40F7EC" w:rsidR="00935DD1" w:rsidRPr="00AB5216" w:rsidRDefault="00CC04AD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Include rationale for name change</w:t>
            </w:r>
          </w:p>
        </w:tc>
      </w:tr>
    </w:tbl>
    <w:p w14:paraId="73CCA7F2" w14:textId="57C44C92" w:rsidR="00935DD1" w:rsidRDefault="00CC04AD" w:rsidP="000A7CCA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2FBEC63" wp14:editId="15CC7DEA">
                <wp:simplePos x="0" y="0"/>
                <wp:positionH relativeFrom="margin">
                  <wp:posOffset>10160</wp:posOffset>
                </wp:positionH>
                <wp:positionV relativeFrom="paragraph">
                  <wp:posOffset>229087</wp:posOffset>
                </wp:positionV>
                <wp:extent cx="5943258" cy="329609"/>
                <wp:effectExtent l="0" t="0" r="63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329609"/>
                        </a:xfrm>
                        <a:prstGeom prst="rect">
                          <a:avLst/>
                        </a:prstGeom>
                        <a:solidFill>
                          <a:srgbClr val="0455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6082C" w14:textId="4B2018BD" w:rsidR="00935DD1" w:rsidRPr="007B2A88" w:rsidRDefault="00032D71" w:rsidP="00935DD1">
                            <w:pPr>
                              <w:rPr>
                                <w:rFonts w:ascii="Oswald" w:hAnsi="Oswald"/>
                                <w:b/>
                                <w:szCs w:val="20"/>
                              </w:rPr>
                            </w:pPr>
                            <w:r w:rsidRPr="007B2A88">
                              <w:rPr>
                                <w:rFonts w:ascii="Oswald" w:hAnsi="Oswald"/>
                                <w:b/>
                                <w:szCs w:val="20"/>
                              </w:rPr>
                              <w:t>SPECIAL CIRCUMSTANCES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BEC63" id="Rectangle 17" o:spid="_x0000_s1032" style="position:absolute;margin-left:.8pt;margin-top:18.05pt;width:467.95pt;height:25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8igIAAHEFAAAOAAAAZHJzL2Uyb0RvYy54bWysVEtv2zAMvg/YfxB0X+2kSbcEdYqgRYcB&#10;RVesHXpWZCk2IIsapcTJfv0o+ZGuK3YY5oMsiR8/PkTy8urQGLZX6GuwBZ+c5ZwpK6Gs7bbg359u&#10;P3zizAdhS2HAqoIfledXq/fvLlu3VFOowJQKGZFYv2xdwasQ3DLLvKxUI/wZOGVJqAEbEeiI26xE&#10;0RJ7Y7Jpnl9kLWDpEKTynm5vOiFfJX6tlQxftfYqMFNw8i2kFdO6iWu2uhTLLQpX1bJ3Q/yDF42o&#10;LRkdqW5EEGyH9R9UTS0RPOhwJqHJQOtaqhQDRTPJX0XzWAmnUiyUHO/GNPn/Ryvv94/uASkNrfNL&#10;T9sYxUFjE//kHzukZB3HZKlDYJIu54vZ+XROzytJdj5dXOSLmM3spO3Qh88KGhY3BUd6jJQjsb/z&#10;oYMOkGjMg6nL29qYdMDt5tog24v4cLP5fD3r2X+DGRvBFqJaxxhvslMsaReORkWcsd+UZnVJ3k+T&#10;J6nM1GhHSKlsmHSiSpSqMz/P6Rusx8KMGinSRBiZNdkfuXuCAdmRDNydlz0+qqpUpaNy/jfHOuVR&#10;I1kGG0blpraAbxEYiqq33OGHJHWpiVkKh82BclPwi4iMNxsojw/IELqu8U7e1vSSd8KHB4HUJtRQ&#10;1PrhKy3aQFtw6HecVYA/37qPeKpeknLWUtsV3P/YCVScmS+W6noxmc1in6bDbP5xSgd8Kdm8lNhd&#10;cw1UIBMaMk6mbcQHM2w1QvNME2IdrZJIWEm2Cy4DDofr0I0DmjFSrdcJRr3pRLizj05G8pjnWKlP&#10;h2eBri/nQI1wD0OLiuWrqu6wUdPCehdA16nkT3ntX4D6OpVSP4Pi4Hh5TqjTpFz9AgAA//8DAFBL&#10;AwQUAAYACAAAACEAlomzStwAAAAHAQAADwAAAGRycy9kb3ducmV2LnhtbEyOwU7DMBBE70j8g7VI&#10;3KiTVIQQ4lQVggsSUlPofRsvcdR4HcVum/495kSPoxm9edVqtoM40eR7xwrSRQKCuHW6507B99f7&#10;QwHCB2SNg2NScCEPq/r2psJSuzM3dNqGTkQI+xIVmBDGUkrfGrLoF24kjt2PmyyGGKdO6gnPEW4H&#10;mSVJLi32HB8MjvRqqD1sj1bBerP72ATzOWZpg7K5TG/Zzh+Uur+b1y8gAs3hfwx/+lEd6ui0d0fW&#10;Xgwx53GoYJmnIGL9vHx6BLFXUBQJyLqS1/71LwAAAP//AwBQSwECLQAUAAYACAAAACEAtoM4kv4A&#10;AADhAQAAEwAAAAAAAAAAAAAAAAAAAAAAW0NvbnRlbnRfVHlwZXNdLnhtbFBLAQItABQABgAIAAAA&#10;IQA4/SH/1gAAAJQBAAALAAAAAAAAAAAAAAAAAC8BAABfcmVscy8ucmVsc1BLAQItABQABgAIAAAA&#10;IQDg0hU8igIAAHEFAAAOAAAAAAAAAAAAAAAAAC4CAABkcnMvZTJvRG9jLnhtbFBLAQItABQABgAI&#10;AAAAIQCWibNK3AAAAAcBAAAPAAAAAAAAAAAAAAAAAOQEAABkcnMvZG93bnJldi54bWxQSwUGAAAA&#10;AAQABADzAAAA7QUAAAAA&#10;" fillcolor="#0455a4" stroked="f" strokeweight="1pt">
                <v:textbox>
                  <w:txbxContent>
                    <w:p w14:paraId="0F96082C" w14:textId="4B2018BD" w:rsidR="00935DD1" w:rsidRPr="007B2A88" w:rsidRDefault="00032D71" w:rsidP="00935DD1">
                      <w:pPr>
                        <w:rPr>
                          <w:rFonts w:ascii="Oswald" w:hAnsi="Oswald"/>
                          <w:b/>
                          <w:szCs w:val="20"/>
                        </w:rPr>
                      </w:pPr>
                      <w:r w:rsidRPr="007B2A88">
                        <w:rPr>
                          <w:rFonts w:ascii="Oswald" w:hAnsi="Oswald"/>
                          <w:b/>
                          <w:szCs w:val="20"/>
                        </w:rPr>
                        <w:t>SPECIAL CIRCUMSTANCES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23175" w14:textId="3D105050" w:rsidR="00032D71" w:rsidRDefault="00032D71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032D71" w:rsidRPr="00D71C9E" w14:paraId="116E3014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06634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EBE89B6" w14:textId="77777777" w:rsidR="00032D71" w:rsidRPr="00AB5216" w:rsidRDefault="00032D71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EB5D9B8" w14:textId="77777777" w:rsidR="00032D71" w:rsidRPr="00AB5216" w:rsidRDefault="00032D71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If Donor Funded, Donor Agreement is in hand</w:t>
            </w:r>
          </w:p>
        </w:tc>
      </w:tr>
      <w:tr w:rsidR="00032D71" w:rsidRPr="00D71C9E" w14:paraId="20D49C5F" w14:textId="77777777" w:rsidTr="003D3BEA">
        <w:trPr>
          <w:jc w:val="center"/>
        </w:trPr>
        <w:sdt>
          <w:sdtPr>
            <w:rPr>
              <w:rFonts w:ascii="Lato" w:hAnsi="Lato"/>
              <w:color w:val="1F3864" w:themeColor="accent5" w:themeShade="80"/>
              <w:sz w:val="18"/>
            </w:rPr>
            <w:id w:val="-16993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B3726A3" w14:textId="77777777" w:rsidR="00032D71" w:rsidRPr="00AB5216" w:rsidRDefault="00032D71" w:rsidP="00FD6111">
                <w:pPr>
                  <w:spacing w:line="360" w:lineRule="auto"/>
                  <w:jc w:val="center"/>
                  <w:rPr>
                    <w:rFonts w:ascii="Lato" w:hAnsi="Lato"/>
                    <w:color w:val="1F3864" w:themeColor="accent5" w:themeShade="80"/>
                    <w:sz w:val="18"/>
                  </w:rPr>
                </w:pPr>
                <w:r w:rsidRPr="00AB5216">
                  <w:rPr>
                    <w:rFonts w:ascii="Segoe UI Symbol" w:eastAsia="MS Gothic" w:hAnsi="Segoe UI Symbol" w:cs="Segoe UI Symbol"/>
                    <w:color w:val="1F3864" w:themeColor="accent5" w:themeShade="80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DD21DF9" w14:textId="77777777" w:rsidR="00032D71" w:rsidRPr="00AB5216" w:rsidRDefault="00032D71" w:rsidP="00FD6111">
            <w:pPr>
              <w:spacing w:line="360" w:lineRule="auto"/>
              <w:rPr>
                <w:rFonts w:ascii="Lato" w:hAnsi="Lato"/>
                <w:color w:val="1F3864" w:themeColor="accent5" w:themeShade="80"/>
                <w:sz w:val="20"/>
                <w:szCs w:val="24"/>
              </w:rPr>
            </w:pPr>
            <w:r w:rsidRPr="00AB5216">
              <w:rPr>
                <w:rFonts w:ascii="Lato" w:hAnsi="Lato"/>
                <w:color w:val="1F3864" w:themeColor="accent5" w:themeShade="80"/>
                <w:sz w:val="20"/>
                <w:szCs w:val="24"/>
              </w:rPr>
              <w:t>If Internal Loan is needed, all documents have been approved and executed</w:t>
            </w:r>
          </w:p>
        </w:tc>
      </w:tr>
    </w:tbl>
    <w:p w14:paraId="35E5DBBD" w14:textId="4E2BB0DC" w:rsidR="00032D71" w:rsidRDefault="00032D71" w:rsidP="000A7CCA"/>
    <w:p w14:paraId="7D2CC188" w14:textId="77777777" w:rsidR="00032D71" w:rsidRPr="000A7CCA" w:rsidRDefault="00032D71" w:rsidP="000A7CCA"/>
    <w:sectPr w:rsidR="00032D71" w:rsidRPr="000A7CCA" w:rsidSect="001A2376">
      <w:footerReference w:type="default" r:id="rId12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E3D7" w14:textId="77777777" w:rsidR="00A50ED5" w:rsidRDefault="00A50ED5" w:rsidP="008F1194">
      <w:pPr>
        <w:spacing w:after="0" w:line="240" w:lineRule="auto"/>
      </w:pPr>
      <w:r>
        <w:separator/>
      </w:r>
    </w:p>
  </w:endnote>
  <w:endnote w:type="continuationSeparator" w:id="0">
    <w:p w14:paraId="1AA9407D" w14:textId="77777777" w:rsidR="00A50ED5" w:rsidRDefault="00A50ED5" w:rsidP="008F1194">
      <w:pPr>
        <w:spacing w:after="0" w:line="240" w:lineRule="auto"/>
      </w:pPr>
      <w:r>
        <w:continuationSeparator/>
      </w:r>
    </w:p>
  </w:endnote>
  <w:endnote w:type="continuationNotice" w:id="1">
    <w:p w14:paraId="47C575F3" w14:textId="77777777" w:rsidR="00A50ED5" w:rsidRDefault="00A50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372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306C7" w14:textId="77845AE8" w:rsidR="009B74F4" w:rsidRDefault="009B74F4" w:rsidP="009B74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23414">
          <w:rPr>
            <w:noProof/>
          </w:rPr>
          <w:tab/>
        </w:r>
        <w:r w:rsidR="00323414">
          <w:rPr>
            <w:noProof/>
          </w:rPr>
          <w:tab/>
          <w:t>Rev. 05/2022</w:t>
        </w:r>
      </w:p>
    </w:sdtContent>
  </w:sdt>
  <w:p w14:paraId="58A1C997" w14:textId="77777777"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6C60" w14:textId="77777777" w:rsidR="00A50ED5" w:rsidRDefault="00A50ED5" w:rsidP="008F1194">
      <w:pPr>
        <w:spacing w:after="0" w:line="240" w:lineRule="auto"/>
      </w:pPr>
      <w:r>
        <w:separator/>
      </w:r>
    </w:p>
  </w:footnote>
  <w:footnote w:type="continuationSeparator" w:id="0">
    <w:p w14:paraId="56AF97E8" w14:textId="77777777" w:rsidR="00A50ED5" w:rsidRDefault="00A50ED5" w:rsidP="008F1194">
      <w:pPr>
        <w:spacing w:after="0" w:line="240" w:lineRule="auto"/>
      </w:pPr>
      <w:r>
        <w:continuationSeparator/>
      </w:r>
    </w:p>
  </w:footnote>
  <w:footnote w:type="continuationNotice" w:id="1">
    <w:p w14:paraId="684FCA40" w14:textId="77777777" w:rsidR="00A50ED5" w:rsidRDefault="00A50E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7616">
    <w:abstractNumId w:val="8"/>
  </w:num>
  <w:num w:numId="2" w16cid:durableId="1609391893">
    <w:abstractNumId w:val="10"/>
  </w:num>
  <w:num w:numId="3" w16cid:durableId="1620262001">
    <w:abstractNumId w:val="1"/>
  </w:num>
  <w:num w:numId="4" w16cid:durableId="224725235">
    <w:abstractNumId w:val="3"/>
  </w:num>
  <w:num w:numId="5" w16cid:durableId="140394698">
    <w:abstractNumId w:val="2"/>
  </w:num>
  <w:num w:numId="6" w16cid:durableId="941258890">
    <w:abstractNumId w:val="0"/>
  </w:num>
  <w:num w:numId="7" w16cid:durableId="281376177">
    <w:abstractNumId w:val="9"/>
  </w:num>
  <w:num w:numId="8" w16cid:durableId="1178084426">
    <w:abstractNumId w:val="5"/>
  </w:num>
  <w:num w:numId="9" w16cid:durableId="1932424050">
    <w:abstractNumId w:val="7"/>
  </w:num>
  <w:num w:numId="10" w16cid:durableId="515582692">
    <w:abstractNumId w:val="6"/>
  </w:num>
  <w:num w:numId="11" w16cid:durableId="481434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CD"/>
    <w:rsid w:val="000048CB"/>
    <w:rsid w:val="00032D71"/>
    <w:rsid w:val="000A7CCA"/>
    <w:rsid w:val="000D026A"/>
    <w:rsid w:val="000D7E34"/>
    <w:rsid w:val="000E5C9A"/>
    <w:rsid w:val="000F6C90"/>
    <w:rsid w:val="0014729A"/>
    <w:rsid w:val="00156F43"/>
    <w:rsid w:val="00174F40"/>
    <w:rsid w:val="001827B6"/>
    <w:rsid w:val="00191D63"/>
    <w:rsid w:val="00197185"/>
    <w:rsid w:val="001A2376"/>
    <w:rsid w:val="001A3F3A"/>
    <w:rsid w:val="001D5B2D"/>
    <w:rsid w:val="001D7E33"/>
    <w:rsid w:val="001E2EF6"/>
    <w:rsid w:val="001E6F5D"/>
    <w:rsid w:val="002325D1"/>
    <w:rsid w:val="00241A86"/>
    <w:rsid w:val="002636CA"/>
    <w:rsid w:val="00277281"/>
    <w:rsid w:val="00287E13"/>
    <w:rsid w:val="00290871"/>
    <w:rsid w:val="00297CD3"/>
    <w:rsid w:val="00311990"/>
    <w:rsid w:val="00321554"/>
    <w:rsid w:val="00323414"/>
    <w:rsid w:val="0035773F"/>
    <w:rsid w:val="00364723"/>
    <w:rsid w:val="003755FB"/>
    <w:rsid w:val="003C126F"/>
    <w:rsid w:val="003D3BEA"/>
    <w:rsid w:val="00404562"/>
    <w:rsid w:val="00421ACD"/>
    <w:rsid w:val="004336F4"/>
    <w:rsid w:val="00435F2E"/>
    <w:rsid w:val="004379CC"/>
    <w:rsid w:val="00450BBB"/>
    <w:rsid w:val="004676CE"/>
    <w:rsid w:val="0048654C"/>
    <w:rsid w:val="004B7AE4"/>
    <w:rsid w:val="004C32B5"/>
    <w:rsid w:val="004F5792"/>
    <w:rsid w:val="00500CEA"/>
    <w:rsid w:val="00513443"/>
    <w:rsid w:val="00520CA4"/>
    <w:rsid w:val="005426A5"/>
    <w:rsid w:val="00574DCE"/>
    <w:rsid w:val="00576F61"/>
    <w:rsid w:val="00631541"/>
    <w:rsid w:val="0065216F"/>
    <w:rsid w:val="0067429C"/>
    <w:rsid w:val="006B2F2B"/>
    <w:rsid w:val="00724E2E"/>
    <w:rsid w:val="00737D2B"/>
    <w:rsid w:val="007405C6"/>
    <w:rsid w:val="00752F2B"/>
    <w:rsid w:val="00756A0C"/>
    <w:rsid w:val="00757B97"/>
    <w:rsid w:val="00773A90"/>
    <w:rsid w:val="007A4B7E"/>
    <w:rsid w:val="007B12AF"/>
    <w:rsid w:val="007B2A88"/>
    <w:rsid w:val="007E6032"/>
    <w:rsid w:val="00801DFE"/>
    <w:rsid w:val="0080421B"/>
    <w:rsid w:val="0081375A"/>
    <w:rsid w:val="00852BBD"/>
    <w:rsid w:val="00875D00"/>
    <w:rsid w:val="008F1194"/>
    <w:rsid w:val="009210EA"/>
    <w:rsid w:val="009358CF"/>
    <w:rsid w:val="00935DD1"/>
    <w:rsid w:val="00936921"/>
    <w:rsid w:val="00974A50"/>
    <w:rsid w:val="009B74F4"/>
    <w:rsid w:val="009D2A8B"/>
    <w:rsid w:val="009D59C5"/>
    <w:rsid w:val="00A1692A"/>
    <w:rsid w:val="00A257DF"/>
    <w:rsid w:val="00A32F44"/>
    <w:rsid w:val="00A40F80"/>
    <w:rsid w:val="00A43F3A"/>
    <w:rsid w:val="00A50ED5"/>
    <w:rsid w:val="00A71E9F"/>
    <w:rsid w:val="00A95895"/>
    <w:rsid w:val="00AB5216"/>
    <w:rsid w:val="00AC11E8"/>
    <w:rsid w:val="00B04624"/>
    <w:rsid w:val="00B22FC7"/>
    <w:rsid w:val="00B2521E"/>
    <w:rsid w:val="00B636A3"/>
    <w:rsid w:val="00B664FF"/>
    <w:rsid w:val="00B85BB2"/>
    <w:rsid w:val="00BE6930"/>
    <w:rsid w:val="00C010FA"/>
    <w:rsid w:val="00C20DE8"/>
    <w:rsid w:val="00C373E1"/>
    <w:rsid w:val="00C520E6"/>
    <w:rsid w:val="00C63181"/>
    <w:rsid w:val="00CC04AD"/>
    <w:rsid w:val="00CE03B5"/>
    <w:rsid w:val="00D05DDE"/>
    <w:rsid w:val="00D10852"/>
    <w:rsid w:val="00D21013"/>
    <w:rsid w:val="00D30F4A"/>
    <w:rsid w:val="00D31A3D"/>
    <w:rsid w:val="00D5153F"/>
    <w:rsid w:val="00D71C9E"/>
    <w:rsid w:val="00DC7B60"/>
    <w:rsid w:val="00DE3DA7"/>
    <w:rsid w:val="00E25BC6"/>
    <w:rsid w:val="00E63E5E"/>
    <w:rsid w:val="00E82221"/>
    <w:rsid w:val="00EC22D4"/>
    <w:rsid w:val="00F30D8A"/>
    <w:rsid w:val="00F553DC"/>
    <w:rsid w:val="00F823AD"/>
    <w:rsid w:val="00F96126"/>
    <w:rsid w:val="00FB1147"/>
    <w:rsid w:val="00FB13F4"/>
    <w:rsid w:val="00FC54D7"/>
    <w:rsid w:val="00FD6111"/>
    <w:rsid w:val="00FE3743"/>
    <w:rsid w:val="00FF1DDE"/>
    <w:rsid w:val="0F0E7C2A"/>
    <w:rsid w:val="2DA0133C"/>
    <w:rsid w:val="3384CF6A"/>
    <w:rsid w:val="36D8D960"/>
    <w:rsid w:val="4E38D944"/>
    <w:rsid w:val="6661FC79"/>
    <w:rsid w:val="708F3FCD"/>
    <w:rsid w:val="750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61F30"/>
  <w15:chartTrackingRefBased/>
  <w15:docId w15:val="{6EBAEC2B-2DE3-4236-AE85-2F92E526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5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obs1\AppData\Roaming\Microsoft\Templates\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7F974A6B49438100B4F4F99A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FF01-D08D-47B1-A08E-FFED31F33A51}"/>
      </w:docPartPr>
      <w:docPartBody>
        <w:p w:rsidR="007575AA" w:rsidRDefault="00F30D8A" w:rsidP="00F30D8A">
          <w:pPr>
            <w:pStyle w:val="2E0F7F974A6B49438100B4F4F99A4AEB1"/>
          </w:pPr>
          <w:r w:rsidRPr="007376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D0EEDD21C4FF6A87CB8566232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ECAA-B04A-4CBB-81D8-701753D5007F}"/>
      </w:docPartPr>
      <w:docPartBody>
        <w:p w:rsidR="007575AA" w:rsidRDefault="00F30D8A" w:rsidP="00F30D8A">
          <w:pPr>
            <w:pStyle w:val="367D0EEDD21C4FF6A87CB8566232C6011"/>
          </w:pPr>
          <w:r w:rsidRPr="007376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D913D44848D889B4945A1323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A874-DD87-443B-91A8-3D2E95130173}"/>
      </w:docPartPr>
      <w:docPartBody>
        <w:p w:rsidR="007575AA" w:rsidRDefault="00F30D8A" w:rsidP="00F30D8A">
          <w:pPr>
            <w:pStyle w:val="2200D913D44848D889B4945A13238D401"/>
          </w:pPr>
          <w:r w:rsidRPr="007376D0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date</w:t>
          </w:r>
          <w:r w:rsidRPr="007376D0">
            <w:rPr>
              <w:rStyle w:val="PlaceholderText"/>
            </w:rPr>
            <w:t>.</w:t>
          </w:r>
        </w:p>
      </w:docPartBody>
    </w:docPart>
    <w:docPart>
      <w:docPartPr>
        <w:name w:val="4D4B10B0383C4ACAA07D09115116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AE19-0D5C-463B-9301-66814C7D45C8}"/>
      </w:docPartPr>
      <w:docPartBody>
        <w:p w:rsidR="007575AA" w:rsidRDefault="00F30D8A" w:rsidP="00F30D8A">
          <w:pPr>
            <w:pStyle w:val="4D4B10B0383C4ACAA07D09115116DE961"/>
          </w:pPr>
          <w:r w:rsidRPr="007376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E21A-A4A1-474B-80DC-992F7E62662B}"/>
      </w:docPartPr>
      <w:docPartBody>
        <w:p w:rsidR="00C72FC1" w:rsidRDefault="00F30D8A">
          <w:r w:rsidRPr="00100D5C">
            <w:rPr>
              <w:rStyle w:val="PlaceholderText"/>
            </w:rPr>
            <w:t>Choose an item.</w:t>
          </w:r>
        </w:p>
      </w:docPartBody>
    </w:docPart>
    <w:docPart>
      <w:docPartPr>
        <w:name w:val="8433416D2795499197F280784F11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E145-4779-4240-A5EA-F46874E1903B}"/>
      </w:docPartPr>
      <w:docPartBody>
        <w:p w:rsidR="00035B42" w:rsidRDefault="00F30D8A">
          <w:pPr>
            <w:pStyle w:val="8433416D2795499197F280784F1192DF"/>
          </w:pPr>
          <w:r w:rsidRPr="00100D5C">
            <w:rPr>
              <w:rStyle w:val="PlaceholderText"/>
            </w:rPr>
            <w:t>Choose an item.</w:t>
          </w:r>
        </w:p>
      </w:docPartBody>
    </w:docPart>
    <w:docPart>
      <w:docPartPr>
        <w:name w:val="CCA7D41665754DBCB401C478E6D2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384A-7F2A-4B10-B55F-5EE9010E84E8}"/>
      </w:docPartPr>
      <w:docPartBody>
        <w:p w:rsidR="00035B42" w:rsidRDefault="00F30D8A">
          <w:pPr>
            <w:pStyle w:val="CCA7D41665754DBCB401C478E6D262B5"/>
          </w:pPr>
          <w:r w:rsidRPr="00100D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4"/>
    <w:rsid w:val="00035B42"/>
    <w:rsid w:val="002F792F"/>
    <w:rsid w:val="005614C6"/>
    <w:rsid w:val="0058536B"/>
    <w:rsid w:val="007575AA"/>
    <w:rsid w:val="008A1DF8"/>
    <w:rsid w:val="00BF7114"/>
    <w:rsid w:val="00C72FC1"/>
    <w:rsid w:val="00DA5234"/>
    <w:rsid w:val="00F3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D8A"/>
    <w:rPr>
      <w:color w:val="808080"/>
    </w:rPr>
  </w:style>
  <w:style w:type="paragraph" w:customStyle="1" w:styleId="2E0F7F974A6B49438100B4F4F99A4AEB1">
    <w:name w:val="2E0F7F974A6B49438100B4F4F99A4AEB1"/>
    <w:rsid w:val="00F30D8A"/>
    <w:rPr>
      <w:rFonts w:eastAsiaTheme="minorHAnsi"/>
    </w:rPr>
  </w:style>
  <w:style w:type="paragraph" w:customStyle="1" w:styleId="367D0EEDD21C4FF6A87CB8566232C6011">
    <w:name w:val="367D0EEDD21C4FF6A87CB8566232C6011"/>
    <w:rsid w:val="00F30D8A"/>
    <w:rPr>
      <w:rFonts w:eastAsiaTheme="minorHAnsi"/>
    </w:rPr>
  </w:style>
  <w:style w:type="paragraph" w:customStyle="1" w:styleId="4D4B10B0383C4ACAA07D09115116DE961">
    <w:name w:val="4D4B10B0383C4ACAA07D09115116DE961"/>
    <w:rsid w:val="00F30D8A"/>
    <w:rPr>
      <w:rFonts w:eastAsiaTheme="minorHAnsi"/>
    </w:rPr>
  </w:style>
  <w:style w:type="paragraph" w:customStyle="1" w:styleId="2200D913D44848D889B4945A13238D401">
    <w:name w:val="2200D913D44848D889B4945A13238D401"/>
    <w:rsid w:val="00F30D8A"/>
    <w:rPr>
      <w:rFonts w:eastAsiaTheme="minorHAnsi"/>
    </w:rPr>
  </w:style>
  <w:style w:type="paragraph" w:customStyle="1" w:styleId="8433416D2795499197F280784F1192DF">
    <w:name w:val="8433416D2795499197F280784F1192DF"/>
    <w:rPr>
      <w:lang w:eastAsia="ja-JP"/>
    </w:rPr>
  </w:style>
  <w:style w:type="paragraph" w:customStyle="1" w:styleId="CCA7D41665754DBCB401C478E6D262B5">
    <w:name w:val="CCA7D41665754DBCB401C478E6D262B5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4" ma:contentTypeDescription="Create a new document." ma:contentTypeScope="" ma:versionID="23c55b8f7730df6349998d82597130f6">
  <xsd:schema xmlns:xsd="http://www.w3.org/2001/XMLSchema" xmlns:xs="http://www.w3.org/2001/XMLSchema" xmlns:p="http://schemas.microsoft.com/office/2006/metadata/properties" xmlns:ns2="656b2e89-7ba0-4ae3-9c69-589402680fac" targetNamespace="http://schemas.microsoft.com/office/2006/metadata/properties" ma:root="true" ma:fieldsID="16f93e154abb5598f878c7cb36453347" ns2:_="">
    <xsd:import namespace="656b2e89-7ba0-4ae3-9c69-58940268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68EC0-CE5B-437B-B570-333D19D97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62111-C8CF-4C4E-974B-83F316C5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Checklist.dotx</Template>
  <TotalTime>42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Angela</dc:creator>
  <cp:keywords/>
  <dc:description/>
  <cp:lastModifiedBy>McKendall, Sean</cp:lastModifiedBy>
  <cp:revision>5</cp:revision>
  <dcterms:created xsi:type="dcterms:W3CDTF">2022-05-24T16:03:00Z</dcterms:created>
  <dcterms:modified xsi:type="dcterms:W3CDTF">2022-05-31T15:49:00Z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0x0101007BAEA1B5F1A97E4584059F469CAEFA19</vt:lpwstr>
  </property>
</Properties>
</file>